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0" w:rsidRPr="003C54CB" w:rsidRDefault="006F3CF0" w:rsidP="0094568A">
      <w:pPr>
        <w:pStyle w:val="a6"/>
        <w:rPr>
          <w:rFonts w:ascii="Times New Roman" w:hAnsi="Times New Roman"/>
          <w:i/>
          <w:color w:val="C00000"/>
          <w:sz w:val="32"/>
          <w:szCs w:val="32"/>
        </w:rPr>
      </w:pPr>
      <w:r w:rsidRPr="003C54CB">
        <w:rPr>
          <w:rFonts w:ascii="Times New Roman" w:hAnsi="Times New Roman"/>
          <w:b/>
          <w:color w:val="000000"/>
          <w:sz w:val="32"/>
          <w:szCs w:val="32"/>
        </w:rPr>
        <w:t xml:space="preserve">ПЛАН </w:t>
      </w:r>
      <w:r w:rsidRPr="003C54CB">
        <w:rPr>
          <w:rFonts w:ascii="Times New Roman" w:hAnsi="Times New Roman"/>
          <w:b/>
          <w:sz w:val="32"/>
          <w:szCs w:val="32"/>
        </w:rPr>
        <w:t>РОБОТИ</w:t>
      </w:r>
    </w:p>
    <w:p w:rsidR="006F3CF0" w:rsidRPr="003C54CB" w:rsidRDefault="006F3CF0" w:rsidP="0094568A">
      <w:pPr>
        <w:pStyle w:val="a6"/>
        <w:rPr>
          <w:rFonts w:ascii="Times New Roman" w:hAnsi="Times New Roman"/>
          <w:b/>
          <w:color w:val="000000"/>
          <w:sz w:val="32"/>
          <w:szCs w:val="32"/>
        </w:rPr>
      </w:pPr>
      <w:r w:rsidRPr="003C54CB">
        <w:rPr>
          <w:rFonts w:ascii="Times New Roman" w:hAnsi="Times New Roman"/>
          <w:b/>
          <w:color w:val="000000"/>
          <w:spacing w:val="-4"/>
          <w:sz w:val="32"/>
          <w:szCs w:val="32"/>
        </w:rPr>
        <w:t>КНЗ КОР «Київський обласний інститут післядипломної освіти педагогічних кадрів» на</w:t>
      </w:r>
    </w:p>
    <w:p w:rsidR="006F3CF0" w:rsidRPr="003C54CB" w:rsidRDefault="006F3CF0" w:rsidP="00B833D0">
      <w:pPr>
        <w:pStyle w:val="11"/>
        <w:shd w:val="clear" w:color="auto" w:fill="E6E6E6"/>
        <w:ind w:firstLine="709"/>
        <w:rPr>
          <w:sz w:val="32"/>
          <w:szCs w:val="32"/>
        </w:rPr>
      </w:pPr>
      <w:r w:rsidRPr="003C54CB">
        <w:rPr>
          <w:sz w:val="32"/>
          <w:szCs w:val="32"/>
        </w:rPr>
        <w:t>СЕРПЕНЬ 2021 року</w:t>
      </w:r>
    </w:p>
    <w:tbl>
      <w:tblPr>
        <w:tblpPr w:leftFromText="180" w:rightFromText="180" w:vertAnchor="text" w:horzAnchor="margin" w:tblpY="46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7468"/>
        <w:gridCol w:w="1843"/>
        <w:gridCol w:w="1701"/>
        <w:gridCol w:w="2126"/>
        <w:gridCol w:w="1512"/>
      </w:tblGrid>
      <w:tr w:rsidR="00061D31" w:rsidTr="00061D31">
        <w:trPr>
          <w:trHeight w:val="6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31" w:rsidRDefault="00061D3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31" w:rsidRDefault="00061D31">
            <w:pPr>
              <w:pStyle w:val="ab"/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31" w:rsidRDefault="00061D3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31" w:rsidRDefault="00061D3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31" w:rsidRDefault="00061D3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31" w:rsidRDefault="00061D3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Відмітка</w:t>
            </w:r>
          </w:p>
        </w:tc>
      </w:tr>
    </w:tbl>
    <w:p w:rsidR="006F3CF0" w:rsidRPr="003C54CB" w:rsidRDefault="006F3CF0" w:rsidP="00F33B8F">
      <w:pPr>
        <w:pStyle w:val="11"/>
      </w:pPr>
      <w:r w:rsidRPr="003C54CB">
        <w:t>І. Реалізація  державної політики у сфері освіти та забезпечення якості та доступності освіти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85"/>
        <w:gridCol w:w="1793"/>
        <w:gridCol w:w="1800"/>
        <w:gridCol w:w="2175"/>
        <w:gridCol w:w="1437"/>
      </w:tblGrid>
      <w:tr w:rsidR="006F3CF0" w:rsidRPr="003C54CB" w:rsidTr="0094568A">
        <w:trPr>
          <w:trHeight w:val="32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5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6F3CF0" w:rsidRPr="003C54CB" w:rsidTr="0094568A">
        <w:trPr>
          <w:trHeight w:val="320"/>
        </w:trPr>
        <w:tc>
          <w:tcPr>
            <w:tcW w:w="695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 w:rsidP="0094568A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3C54CB">
              <w:rPr>
                <w:spacing w:val="-6"/>
                <w:sz w:val="24"/>
                <w:szCs w:val="24"/>
                <w:lang w:eastAsia="uk-UA"/>
              </w:rPr>
              <w:t xml:space="preserve">Підвищення фахової кваліфікації вчителів початкових класів, які у 2021/2022 </w:t>
            </w:r>
            <w:proofErr w:type="spellStart"/>
            <w:r w:rsidRPr="003C54CB">
              <w:rPr>
                <w:spacing w:val="-6"/>
                <w:sz w:val="24"/>
                <w:szCs w:val="24"/>
                <w:lang w:eastAsia="uk-UA"/>
              </w:rPr>
              <w:t>н.р</w:t>
            </w:r>
            <w:proofErr w:type="spellEnd"/>
            <w:r w:rsidRPr="003C54CB">
              <w:rPr>
                <w:spacing w:val="-6"/>
                <w:sz w:val="24"/>
                <w:szCs w:val="24"/>
                <w:lang w:eastAsia="uk-UA"/>
              </w:rPr>
              <w:t xml:space="preserve">. </w:t>
            </w:r>
            <w:r w:rsidRPr="003C54CB">
              <w:rPr>
                <w:i/>
                <w:spacing w:val="-6"/>
                <w:sz w:val="24"/>
                <w:szCs w:val="24"/>
                <w:lang w:eastAsia="uk-UA"/>
              </w:rPr>
              <w:t xml:space="preserve">будуть працювати </w:t>
            </w:r>
            <w:r w:rsidRPr="003C54CB">
              <w:rPr>
                <w:spacing w:val="-6"/>
                <w:sz w:val="24"/>
                <w:szCs w:val="24"/>
                <w:lang w:eastAsia="uk-UA"/>
              </w:rPr>
              <w:t>у 1-х класах</w:t>
            </w:r>
            <w:r w:rsidRPr="003C54CB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відповідно до Постанови Кабінету Міністрів України від 17.05.2021 № 476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"Нова українська школа" у 2021 році</w:t>
            </w:r>
            <w:r w:rsidRPr="003C54CB">
              <w:rPr>
                <w:sz w:val="24"/>
                <w:szCs w:val="24"/>
              </w:rPr>
              <w:t>»</w:t>
            </w:r>
            <w:r w:rsidRPr="003C54CB">
              <w:rPr>
                <w:i/>
                <w:sz w:val="24"/>
                <w:szCs w:val="24"/>
              </w:rPr>
              <w:t xml:space="preserve"> (за окремим графіком)</w:t>
            </w:r>
          </w:p>
        </w:tc>
        <w:tc>
          <w:tcPr>
            <w:tcW w:w="1793" w:type="dxa"/>
          </w:tcPr>
          <w:p w:rsidR="006F3CF0" w:rsidRPr="003C54CB" w:rsidRDefault="006F3CF0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59E">
              <w:rPr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C5459E" w:rsidRPr="00C5459E">
              <w:rPr>
                <w:color w:val="000000"/>
                <w:sz w:val="24"/>
                <w:szCs w:val="24"/>
                <w:shd w:val="clear" w:color="auto" w:fill="FFFFFF"/>
              </w:rPr>
              <w:t>.08</w:t>
            </w:r>
            <w:r w:rsidRPr="00C5459E">
              <w:rPr>
                <w:color w:val="000000"/>
                <w:sz w:val="24"/>
                <w:szCs w:val="24"/>
                <w:shd w:val="clear" w:color="auto" w:fill="FFFFFF"/>
              </w:rPr>
              <w:t>-26.08</w:t>
            </w:r>
          </w:p>
        </w:tc>
        <w:tc>
          <w:tcPr>
            <w:tcW w:w="1800" w:type="dxa"/>
          </w:tcPr>
          <w:p w:rsidR="006F3CF0" w:rsidRPr="003C54CB" w:rsidRDefault="006F3CF0">
            <w:pPr>
              <w:spacing w:after="200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Ткаченко Л.П.</w:t>
            </w:r>
          </w:p>
          <w:p w:rsidR="006F3CF0" w:rsidRPr="003C54CB" w:rsidRDefault="006F3CF0" w:rsidP="00736FB9">
            <w:pPr>
              <w:spacing w:after="200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Романюк О.В.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CD0041">
        <w:trPr>
          <w:trHeight w:val="1220"/>
        </w:trPr>
        <w:tc>
          <w:tcPr>
            <w:tcW w:w="695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 w:rsidP="00816ED2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Сертифікаційні навчально-методичні заходи (30-ти годинні курси підвищення кваліфікації) </w:t>
            </w:r>
            <w:r w:rsidRPr="003C54CB">
              <w:rPr>
                <w:sz w:val="24"/>
                <w:szCs w:val="24"/>
                <w:u w:val="single"/>
              </w:rPr>
              <w:t>для вчителів історії</w:t>
            </w:r>
            <w:r w:rsidRPr="003C54CB">
              <w:rPr>
                <w:sz w:val="24"/>
                <w:szCs w:val="24"/>
              </w:rPr>
              <w:t xml:space="preserve"> та </w:t>
            </w:r>
            <w:r w:rsidRPr="003C54CB">
              <w:rPr>
                <w:sz w:val="24"/>
                <w:szCs w:val="24"/>
                <w:u w:val="single"/>
              </w:rPr>
              <w:t>вчителів 11-х класів</w:t>
            </w:r>
            <w:r w:rsidRPr="003C54CB">
              <w:rPr>
                <w:sz w:val="24"/>
                <w:szCs w:val="24"/>
              </w:rPr>
              <w:t xml:space="preserve">, які </w:t>
            </w:r>
            <w:r w:rsidRPr="003C54CB">
              <w:rPr>
                <w:i/>
                <w:sz w:val="24"/>
                <w:szCs w:val="24"/>
              </w:rPr>
              <w:t xml:space="preserve">вперше </w:t>
            </w:r>
            <w:r w:rsidRPr="003C54CB">
              <w:rPr>
                <w:sz w:val="24"/>
                <w:szCs w:val="24"/>
              </w:rPr>
              <w:t xml:space="preserve">у 2021-2022 навчальному році </w:t>
            </w:r>
            <w:r w:rsidRPr="003C54CB">
              <w:rPr>
                <w:i/>
                <w:sz w:val="24"/>
                <w:szCs w:val="24"/>
              </w:rPr>
              <w:t>будуть працювати</w:t>
            </w:r>
            <w:r w:rsidRPr="003C54CB">
              <w:rPr>
                <w:sz w:val="24"/>
                <w:szCs w:val="24"/>
              </w:rPr>
              <w:t xml:space="preserve"> за науково-педагогічним </w:t>
            </w:r>
            <w:proofErr w:type="spellStart"/>
            <w:r w:rsidRPr="003C54CB">
              <w:rPr>
                <w:sz w:val="24"/>
                <w:szCs w:val="24"/>
              </w:rPr>
              <w:t>проєктом</w:t>
            </w:r>
            <w:proofErr w:type="spellEnd"/>
            <w:r w:rsidRPr="003C54CB">
              <w:rPr>
                <w:sz w:val="24"/>
                <w:szCs w:val="24"/>
              </w:rPr>
              <w:t xml:space="preserve"> «Інтелект України» </w:t>
            </w:r>
            <w:r w:rsidRPr="003C54CB">
              <w:rPr>
                <w:i/>
                <w:sz w:val="24"/>
                <w:szCs w:val="24"/>
              </w:rPr>
              <w:t>(дистанційна форма проведення)</w:t>
            </w:r>
          </w:p>
        </w:tc>
        <w:tc>
          <w:tcPr>
            <w:tcW w:w="1793" w:type="dxa"/>
          </w:tcPr>
          <w:p w:rsidR="006F3CF0" w:rsidRPr="003C54CB" w:rsidRDefault="006F3CF0" w:rsidP="003C404C">
            <w:pPr>
              <w:widowControl w:val="0"/>
              <w:suppressAutoHyphens/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16.08-23.08</w:t>
            </w:r>
          </w:p>
          <w:p w:rsidR="006F3CF0" w:rsidRPr="003C54CB" w:rsidRDefault="006F3CF0" w:rsidP="00816ED2">
            <w:pPr>
              <w:pStyle w:val="aa"/>
              <w:widowControl w:val="0"/>
              <w:suppressAutoHyphens/>
              <w:spacing w:after="0" w:line="240" w:lineRule="auto"/>
              <w:ind w:left="-10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F3CF0" w:rsidRPr="003C54CB" w:rsidRDefault="006F3CF0" w:rsidP="00816ED2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Бачинська Є.М.</w:t>
            </w:r>
          </w:p>
          <w:p w:rsidR="006F3CF0" w:rsidRPr="003C54CB" w:rsidRDefault="006F3CF0" w:rsidP="00816ED2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Рибитва</w:t>
            </w:r>
            <w:proofErr w:type="spellEnd"/>
            <w:r w:rsidRPr="003C54CB">
              <w:rPr>
                <w:sz w:val="24"/>
                <w:szCs w:val="24"/>
              </w:rPr>
              <w:t xml:space="preserve"> Г.В.</w:t>
            </w:r>
          </w:p>
          <w:p w:rsidR="006F3CF0" w:rsidRPr="003C54CB" w:rsidRDefault="006F3CF0" w:rsidP="00816ED2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коучі</w:t>
            </w:r>
            <w:proofErr w:type="spellEnd"/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20"/>
        </w:trPr>
        <w:tc>
          <w:tcPr>
            <w:tcW w:w="695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 w:rsidP="00CD0041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3C54CB">
              <w:rPr>
                <w:spacing w:val="-6"/>
                <w:sz w:val="24"/>
                <w:szCs w:val="24"/>
                <w:lang w:eastAsia="uk-UA"/>
              </w:rPr>
              <w:t xml:space="preserve">Сертифікаційний навчально-методичний захід з теми «Реалізація компетентнісного підходу за науково-педагогічним </w:t>
            </w:r>
            <w:proofErr w:type="spellStart"/>
            <w:r w:rsidRPr="003C54CB">
              <w:rPr>
                <w:spacing w:val="-6"/>
                <w:sz w:val="24"/>
                <w:szCs w:val="24"/>
                <w:lang w:eastAsia="uk-UA"/>
              </w:rPr>
              <w:t>проєктом</w:t>
            </w:r>
            <w:proofErr w:type="spellEnd"/>
            <w:r w:rsidRPr="003C54CB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3C54CB">
              <w:rPr>
                <w:spacing w:val="-6"/>
                <w:sz w:val="24"/>
                <w:szCs w:val="24"/>
                <w:lang w:eastAsia="uk-UA"/>
              </w:rPr>
              <w:t>Інтелект України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3C54CB">
              <w:rPr>
                <w:spacing w:val="-6"/>
                <w:sz w:val="24"/>
                <w:szCs w:val="24"/>
                <w:lang w:eastAsia="uk-UA"/>
              </w:rPr>
              <w:t xml:space="preserve">» для </w:t>
            </w:r>
            <w:r w:rsidR="007E28B5">
              <w:rPr>
                <w:spacing w:val="-6"/>
                <w:sz w:val="24"/>
                <w:szCs w:val="24"/>
                <w:u w:val="single"/>
                <w:lang w:eastAsia="uk-UA"/>
              </w:rPr>
              <w:t>вчителів 2-</w:t>
            </w:r>
            <w:r w:rsidRPr="003C54CB">
              <w:rPr>
                <w:spacing w:val="-6"/>
                <w:sz w:val="24"/>
                <w:szCs w:val="24"/>
                <w:u w:val="single"/>
                <w:lang w:eastAsia="uk-UA"/>
              </w:rPr>
              <w:t>х класів</w:t>
            </w:r>
            <w:r w:rsidRPr="003C54CB">
              <w:rPr>
                <w:spacing w:val="-6"/>
                <w:sz w:val="24"/>
                <w:szCs w:val="24"/>
                <w:lang w:eastAsia="uk-UA"/>
              </w:rPr>
              <w:t xml:space="preserve">, які </w:t>
            </w:r>
            <w:r w:rsidRPr="003C54CB">
              <w:rPr>
                <w:i/>
                <w:spacing w:val="-6"/>
                <w:sz w:val="24"/>
                <w:szCs w:val="24"/>
                <w:lang w:eastAsia="uk-UA"/>
              </w:rPr>
              <w:t>вже працюють</w:t>
            </w:r>
            <w:r w:rsidRPr="003C54CB">
              <w:rPr>
                <w:spacing w:val="-6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3C54CB">
              <w:rPr>
                <w:spacing w:val="-6"/>
                <w:sz w:val="24"/>
                <w:szCs w:val="24"/>
                <w:lang w:eastAsia="uk-UA"/>
              </w:rPr>
              <w:t>проєктом</w:t>
            </w:r>
            <w:proofErr w:type="spellEnd"/>
          </w:p>
        </w:tc>
        <w:tc>
          <w:tcPr>
            <w:tcW w:w="1793" w:type="dxa"/>
          </w:tcPr>
          <w:p w:rsidR="006F3CF0" w:rsidRPr="003C54CB" w:rsidRDefault="006F3CF0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16.08-18.08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F3CF0" w:rsidRPr="003C54CB" w:rsidRDefault="006F3CF0" w:rsidP="00F4433A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Бачинська Є.М.</w:t>
            </w:r>
          </w:p>
          <w:p w:rsidR="006F3CF0" w:rsidRPr="003C54CB" w:rsidRDefault="006F3CF0" w:rsidP="00CD0041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Седеревічене А.О.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93BD9" w:rsidRPr="003C54CB" w:rsidTr="00C93BD9">
        <w:trPr>
          <w:trHeight w:val="676"/>
        </w:trPr>
        <w:tc>
          <w:tcPr>
            <w:tcW w:w="695" w:type="dxa"/>
            <w:vMerge w:val="restart"/>
          </w:tcPr>
          <w:p w:rsidR="00C93BD9" w:rsidRPr="003C54CB" w:rsidRDefault="00C93BD9">
            <w:pPr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:rsidR="00B933C3" w:rsidRPr="00940FB0" w:rsidRDefault="00C93BD9" w:rsidP="00C93BD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F2C53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 xml:space="preserve">інституту в підготовці та проведенні окремих </w:t>
            </w:r>
            <w:r w:rsidRPr="0071461B">
              <w:rPr>
                <w:i/>
                <w:sz w:val="24"/>
                <w:szCs w:val="24"/>
                <w:u w:val="single"/>
              </w:rPr>
              <w:t>панелей</w:t>
            </w:r>
            <w:r>
              <w:rPr>
                <w:sz w:val="24"/>
                <w:szCs w:val="24"/>
              </w:rPr>
              <w:t xml:space="preserve"> </w:t>
            </w:r>
            <w:r w:rsidRPr="0052282A">
              <w:rPr>
                <w:b/>
                <w:sz w:val="24"/>
                <w:szCs w:val="24"/>
              </w:rPr>
              <w:t>Стратегічної сесії «Освіта Київщини – 30: виклики, стратегії, трансформації</w:t>
            </w:r>
            <w:r>
              <w:rPr>
                <w:sz w:val="24"/>
                <w:szCs w:val="24"/>
              </w:rPr>
              <w:t xml:space="preserve"> (організатори КОДА, ДОН КОДА)</w:t>
            </w:r>
            <w:r w:rsidR="00135343" w:rsidRPr="00940FB0">
              <w:rPr>
                <w:b/>
                <w:sz w:val="24"/>
                <w:szCs w:val="24"/>
                <w:u w:val="single"/>
              </w:rPr>
              <w:t xml:space="preserve"> з тем:</w:t>
            </w:r>
          </w:p>
        </w:tc>
        <w:tc>
          <w:tcPr>
            <w:tcW w:w="1793" w:type="dxa"/>
            <w:vMerge w:val="restart"/>
          </w:tcPr>
          <w:p w:rsidR="00C93BD9" w:rsidRPr="003C54CB" w:rsidRDefault="00C93BD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26.08</w:t>
            </w:r>
          </w:p>
        </w:tc>
        <w:tc>
          <w:tcPr>
            <w:tcW w:w="1800" w:type="dxa"/>
            <w:vMerge w:val="restart"/>
          </w:tcPr>
          <w:p w:rsidR="00C93BD9" w:rsidRPr="003C54CB" w:rsidRDefault="00C93BD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</w:tcPr>
          <w:p w:rsidR="00DF2047" w:rsidRPr="009A2991" w:rsidRDefault="00B933C3" w:rsidP="00B933C3">
            <w:pPr>
              <w:keepLines/>
              <w:jc w:val="center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9A2991">
              <w:rPr>
                <w:sz w:val="24"/>
                <w:szCs w:val="24"/>
                <w:u w:val="single"/>
                <w:shd w:val="clear" w:color="auto" w:fill="FFFFFF"/>
              </w:rPr>
              <w:t>Модератори і спікери:</w:t>
            </w:r>
          </w:p>
          <w:p w:rsidR="00DF2047" w:rsidRPr="00B933C3" w:rsidRDefault="00B933C3" w:rsidP="00B933C3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B933C3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B933C3">
              <w:rPr>
                <w:spacing w:val="-6"/>
                <w:sz w:val="24"/>
                <w:szCs w:val="24"/>
              </w:rPr>
              <w:t xml:space="preserve"> О.В.</w:t>
            </w:r>
          </w:p>
          <w:p w:rsidR="00B933C3" w:rsidRPr="00B933C3" w:rsidRDefault="00C93BD9" w:rsidP="00DF2047">
            <w:pPr>
              <w:keepLines/>
              <w:jc w:val="center"/>
              <w:rPr>
                <w:sz w:val="24"/>
                <w:szCs w:val="24"/>
                <w:shd w:val="clear" w:color="auto" w:fill="FFFFFF"/>
              </w:rPr>
            </w:pPr>
            <w:r w:rsidRPr="00B933C3">
              <w:rPr>
                <w:sz w:val="24"/>
                <w:szCs w:val="24"/>
                <w:shd w:val="clear" w:color="auto" w:fill="FFFFFF"/>
              </w:rPr>
              <w:t>Довгань</w:t>
            </w:r>
            <w:r w:rsidR="00E8459D" w:rsidRPr="00B933C3">
              <w:rPr>
                <w:sz w:val="24"/>
                <w:szCs w:val="24"/>
                <w:shd w:val="clear" w:color="auto" w:fill="FFFFFF"/>
              </w:rPr>
              <w:t xml:space="preserve"> А.І.,</w:t>
            </w:r>
            <w:r w:rsidR="003A1EE2" w:rsidRPr="00B933C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933C3" w:rsidRPr="00B933C3">
              <w:rPr>
                <w:sz w:val="24"/>
                <w:szCs w:val="24"/>
                <w:shd w:val="clear" w:color="auto" w:fill="FFFFFF"/>
              </w:rPr>
              <w:t>Бобкова О.С.,</w:t>
            </w:r>
          </w:p>
          <w:p w:rsidR="003A1EE2" w:rsidRPr="00B933C3" w:rsidRDefault="00C93BD9" w:rsidP="00B933C3">
            <w:pPr>
              <w:keepLines/>
              <w:jc w:val="center"/>
              <w:rPr>
                <w:sz w:val="24"/>
                <w:szCs w:val="24"/>
                <w:shd w:val="clear" w:color="auto" w:fill="FFFFFF"/>
              </w:rPr>
            </w:pPr>
            <w:r w:rsidRPr="00B933C3">
              <w:rPr>
                <w:sz w:val="24"/>
                <w:szCs w:val="24"/>
                <w:shd w:val="clear" w:color="auto" w:fill="FFFFFF"/>
              </w:rPr>
              <w:t>Романюк О.В.</w:t>
            </w:r>
          </w:p>
          <w:p w:rsidR="00B933C3" w:rsidRDefault="00B933C3" w:rsidP="00F82086">
            <w:pPr>
              <w:keepLines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93BD9" w:rsidRPr="00B933C3" w:rsidRDefault="00C93BD9" w:rsidP="00F82086">
            <w:pPr>
              <w:keepLines/>
              <w:jc w:val="center"/>
              <w:rPr>
                <w:sz w:val="24"/>
                <w:szCs w:val="24"/>
                <w:shd w:val="clear" w:color="auto" w:fill="FFFFFF"/>
              </w:rPr>
            </w:pPr>
            <w:r w:rsidRPr="00B933C3">
              <w:rPr>
                <w:sz w:val="24"/>
                <w:szCs w:val="24"/>
                <w:shd w:val="clear" w:color="auto" w:fill="FFFFFF"/>
              </w:rPr>
              <w:t>Сушко С.О.</w:t>
            </w:r>
          </w:p>
          <w:p w:rsidR="00C93BD9" w:rsidRPr="00B933C3" w:rsidRDefault="00C93BD9" w:rsidP="00F82086">
            <w:pPr>
              <w:keepLines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B933C3" w:rsidRDefault="00B933C3" w:rsidP="00C45E27">
            <w:pPr>
              <w:keepLines/>
              <w:rPr>
                <w:sz w:val="24"/>
                <w:szCs w:val="24"/>
                <w:shd w:val="clear" w:color="auto" w:fill="FFFFFF"/>
              </w:rPr>
            </w:pPr>
          </w:p>
          <w:p w:rsidR="00C93BD9" w:rsidRPr="00B933C3" w:rsidRDefault="00E8459D" w:rsidP="00F82086">
            <w:pPr>
              <w:keepLine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3C3">
              <w:rPr>
                <w:sz w:val="24"/>
                <w:szCs w:val="24"/>
                <w:shd w:val="clear" w:color="auto" w:fill="FFFFFF"/>
              </w:rPr>
              <w:t>Бо</w:t>
            </w:r>
            <w:r w:rsidR="00C93BD9" w:rsidRPr="00B933C3">
              <w:rPr>
                <w:sz w:val="24"/>
                <w:szCs w:val="24"/>
                <w:shd w:val="clear" w:color="auto" w:fill="FFFFFF"/>
              </w:rPr>
              <w:t>я</w:t>
            </w:r>
            <w:r w:rsidRPr="00B933C3">
              <w:rPr>
                <w:sz w:val="24"/>
                <w:szCs w:val="24"/>
                <w:shd w:val="clear" w:color="auto" w:fill="FFFFFF"/>
              </w:rPr>
              <w:t>р</w:t>
            </w:r>
            <w:r w:rsidR="00C93BD9" w:rsidRPr="00B933C3">
              <w:rPr>
                <w:sz w:val="24"/>
                <w:szCs w:val="24"/>
                <w:shd w:val="clear" w:color="auto" w:fill="FFFFFF"/>
              </w:rPr>
              <w:t>чук О.І.</w:t>
            </w:r>
            <w:r w:rsidR="00B933C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933C3">
              <w:rPr>
                <w:sz w:val="24"/>
                <w:szCs w:val="24"/>
                <w:shd w:val="clear" w:color="auto" w:fill="FFFFFF"/>
              </w:rPr>
              <w:lastRenderedPageBreak/>
              <w:t>Славінська</w:t>
            </w:r>
            <w:proofErr w:type="spellEnd"/>
            <w:r w:rsidR="00B933C3">
              <w:rPr>
                <w:sz w:val="24"/>
                <w:szCs w:val="24"/>
                <w:shd w:val="clear" w:color="auto" w:fill="FFFFFF"/>
              </w:rPr>
              <w:t xml:space="preserve"> М.О.</w:t>
            </w:r>
          </w:p>
          <w:p w:rsidR="003A1EE2" w:rsidRDefault="003A1EE2" w:rsidP="003A1EE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C93BD9" w:rsidRDefault="00C93BD9" w:rsidP="003A1EE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A4AC7">
              <w:rPr>
                <w:sz w:val="28"/>
                <w:szCs w:val="28"/>
                <w:shd w:val="clear" w:color="auto" w:fill="FFFFFF"/>
              </w:rPr>
              <w:t>Бачинська Є.М.</w:t>
            </w:r>
          </w:p>
          <w:p w:rsidR="00C93BD9" w:rsidRDefault="00C93BD9" w:rsidP="00F4433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3A1EE2" w:rsidRDefault="003A1EE2" w:rsidP="00F4433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933C3" w:rsidRDefault="00B933C3" w:rsidP="003A1EE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C93BD9" w:rsidRDefault="00C93BD9" w:rsidP="003A1EE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Педько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О.П.</w:t>
            </w:r>
          </w:p>
          <w:p w:rsidR="00C93BD9" w:rsidRDefault="00C93BD9" w:rsidP="00F4433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C93BD9" w:rsidRDefault="00C93BD9" w:rsidP="00F4433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C97CDF" w:rsidRDefault="00C97CDF" w:rsidP="00C97CDF">
            <w:pPr>
              <w:rPr>
                <w:sz w:val="28"/>
                <w:szCs w:val="28"/>
                <w:shd w:val="clear" w:color="auto" w:fill="FFFFFF"/>
              </w:rPr>
            </w:pPr>
          </w:p>
          <w:p w:rsidR="00C97CDF" w:rsidRDefault="00C93BD9" w:rsidP="00C97CDF">
            <w:pPr>
              <w:jc w:val="center"/>
              <w:rPr>
                <w:sz w:val="28"/>
                <w:szCs w:val="28"/>
              </w:rPr>
            </w:pPr>
            <w:proofErr w:type="spellStart"/>
            <w:r w:rsidRPr="00C93BD9">
              <w:rPr>
                <w:sz w:val="28"/>
                <w:szCs w:val="28"/>
              </w:rPr>
              <w:t>Лакіза</w:t>
            </w:r>
            <w:proofErr w:type="spellEnd"/>
            <w:r w:rsidRPr="00C93BD9">
              <w:rPr>
                <w:sz w:val="28"/>
                <w:szCs w:val="28"/>
              </w:rPr>
              <w:t xml:space="preserve"> О.М.</w:t>
            </w:r>
          </w:p>
          <w:p w:rsidR="00C97CDF" w:rsidRDefault="00C97CDF" w:rsidP="00C97CDF">
            <w:pPr>
              <w:jc w:val="center"/>
              <w:rPr>
                <w:sz w:val="28"/>
                <w:szCs w:val="28"/>
              </w:rPr>
            </w:pPr>
          </w:p>
          <w:p w:rsidR="00C97CDF" w:rsidRDefault="00C97CDF" w:rsidP="00C97CDF">
            <w:pPr>
              <w:jc w:val="center"/>
              <w:rPr>
                <w:sz w:val="28"/>
                <w:szCs w:val="28"/>
              </w:rPr>
            </w:pPr>
          </w:p>
          <w:p w:rsidR="00C97CDF" w:rsidRDefault="00C97CDF" w:rsidP="00C97CDF">
            <w:pPr>
              <w:jc w:val="center"/>
              <w:rPr>
                <w:sz w:val="28"/>
                <w:szCs w:val="28"/>
              </w:rPr>
            </w:pPr>
          </w:p>
          <w:p w:rsidR="00C93BD9" w:rsidRPr="003C54CB" w:rsidRDefault="00C97CDF" w:rsidP="00C97CDF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Маковкіна</w:t>
            </w:r>
            <w:proofErr w:type="spellEnd"/>
            <w:r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1437" w:type="dxa"/>
            <w:vMerge w:val="restart"/>
          </w:tcPr>
          <w:p w:rsidR="00C93BD9" w:rsidRPr="003C54CB" w:rsidRDefault="00C93BD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93BD9" w:rsidRPr="003C54CB" w:rsidTr="00C93BD9">
        <w:trPr>
          <w:trHeight w:val="80"/>
        </w:trPr>
        <w:tc>
          <w:tcPr>
            <w:tcW w:w="695" w:type="dxa"/>
            <w:vMerge/>
          </w:tcPr>
          <w:p w:rsidR="00C93BD9" w:rsidRPr="003C54CB" w:rsidRDefault="00C93BD9">
            <w:pPr>
              <w:rPr>
                <w:sz w:val="24"/>
                <w:szCs w:val="24"/>
              </w:rPr>
            </w:pPr>
          </w:p>
        </w:tc>
        <w:tc>
          <w:tcPr>
            <w:tcW w:w="7385" w:type="dxa"/>
          </w:tcPr>
          <w:p w:rsidR="003E2E31" w:rsidRDefault="00C93BD9" w:rsidP="003E2E31">
            <w:pPr>
              <w:pStyle w:val="13"/>
              <w:keepLines/>
              <w:numPr>
                <w:ilvl w:val="0"/>
                <w:numId w:val="4"/>
              </w:numPr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НОВА УКРАЇНСЬКА ШКОЛА: КРОК ЗА КРОКОМ (Боярський академічний ліцей «Г</w:t>
            </w:r>
            <w:r w:rsidR="003E2E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армонія» Боярської міської ради</w:t>
            </w:r>
          </w:p>
          <w:p w:rsidR="00B933C3" w:rsidRPr="003E2E31" w:rsidRDefault="00B933C3" w:rsidP="00B933C3">
            <w:pPr>
              <w:pStyle w:val="13"/>
              <w:keepLines/>
              <w:spacing w:after="0" w:line="240" w:lineRule="auto"/>
              <w:ind w:left="3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B933C3" w:rsidRPr="00B933C3" w:rsidRDefault="00C93BD9" w:rsidP="00B933C3">
            <w:pPr>
              <w:pStyle w:val="13"/>
              <w:keepLines/>
              <w:numPr>
                <w:ilvl w:val="0"/>
                <w:numId w:val="4"/>
              </w:numPr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3B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ОПОРНИЙ ЗАКЛАД ОСВІТИ –  </w:t>
            </w:r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HUB ОСВІТНІХ </w:t>
            </w:r>
            <w:r w:rsidRPr="00C93BD9">
              <w:rPr>
                <w:rFonts w:ascii="Times New Roman" w:hAnsi="Times New Roman"/>
                <w:sz w:val="24"/>
                <w:szCs w:val="24"/>
                <w:lang w:val="uk-UA"/>
              </w:rPr>
              <w:t>ІННОВАЦІЙ</w:t>
            </w:r>
            <w:r w:rsidRPr="00C93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93BD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C93B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Освітній округ - опорний заклад освіти «</w:t>
            </w:r>
            <w:proofErr w:type="spellStart"/>
            <w:r w:rsidRPr="00C93B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Шкарівський</w:t>
            </w:r>
            <w:proofErr w:type="spellEnd"/>
            <w:r w:rsidRPr="00C93B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академічний ліцей- центр позашкільної освіти» Білоцерківської районної ради Київської області)</w:t>
            </w:r>
          </w:p>
          <w:p w:rsidR="00C93BD9" w:rsidRPr="00B933C3" w:rsidRDefault="00C93BD9" w:rsidP="003A1EE2">
            <w:pPr>
              <w:pStyle w:val="13"/>
              <w:keepLines/>
              <w:numPr>
                <w:ilvl w:val="0"/>
                <w:numId w:val="4"/>
              </w:numPr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3BD9">
              <w:rPr>
                <w:rFonts w:ascii="Times New Roman" w:hAnsi="Times New Roman"/>
                <w:sz w:val="24"/>
                <w:szCs w:val="24"/>
                <w:lang w:val="uk-UA"/>
              </w:rPr>
              <w:t>АВТОНОМІЯ ШКОЛИ: ВІДКРИТЕ ПАРТНЕРСТВО</w:t>
            </w:r>
            <w:r w:rsidRPr="00C93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93BD9">
              <w:rPr>
                <w:rFonts w:ascii="Times New Roman" w:hAnsi="Times New Roman"/>
                <w:sz w:val="24"/>
                <w:szCs w:val="24"/>
                <w:lang w:val="uk-UA"/>
              </w:rPr>
              <w:t>( Ліцей</w:t>
            </w:r>
            <w:r w:rsidR="00B933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 1 </w:t>
            </w:r>
            <w:proofErr w:type="spellStart"/>
            <w:r w:rsidR="00B933C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Гостомельської</w:t>
            </w:r>
            <w:proofErr w:type="spellEnd"/>
            <w:r w:rsidR="00B933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  <w:r w:rsidRPr="00C93B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933C3" w:rsidRPr="00C93BD9" w:rsidRDefault="00B933C3" w:rsidP="00B933C3">
            <w:pPr>
              <w:pStyle w:val="13"/>
              <w:keepLines/>
              <w:spacing w:after="0" w:line="240" w:lineRule="auto"/>
              <w:ind w:left="3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C93BD9" w:rsidRDefault="00C93BD9" w:rsidP="003A1EE2">
            <w:pPr>
              <w:pStyle w:val="13"/>
              <w:keepLines/>
              <w:numPr>
                <w:ilvl w:val="0"/>
                <w:numId w:val="4"/>
              </w:numPr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ФОКУС УВАГИ ПЕДАГОГА: КОМПЕТЕНТНІСНЕ  НАВЧАННЯ + ФОРМУВАННЯ ЦІННОСТЕЙ</w:t>
            </w:r>
            <w:r w:rsidRPr="00C93B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(КНЗ КОР «Київський обласний інститут післядипломної освіти педагогічних  кадрів»)</w:t>
            </w:r>
          </w:p>
          <w:p w:rsidR="00B933C3" w:rsidRPr="00C93BD9" w:rsidRDefault="00B933C3" w:rsidP="00B933C3">
            <w:pPr>
              <w:pStyle w:val="13"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C93BD9" w:rsidRDefault="00C93BD9" w:rsidP="003A1EE2">
            <w:pPr>
              <w:pStyle w:val="13"/>
              <w:keepLines/>
              <w:numPr>
                <w:ilvl w:val="0"/>
                <w:numId w:val="4"/>
              </w:numPr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3BD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ЗАКЛАДИ ДОШКІЛЬНОЇ ОСВІТИ: ТЕРИТОРІЯ ЩАСЛИВОГО ДИТИНСТВА </w:t>
            </w:r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(Заклад дош</w:t>
            </w:r>
            <w:r w:rsidR="00B933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кільної освіти (ясла-садок)  № 1</w:t>
            </w:r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 «</w:t>
            </w:r>
            <w:proofErr w:type="spellStart"/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Смайлик</w:t>
            </w:r>
            <w:proofErr w:type="spellEnd"/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proofErr w:type="spellStart"/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Ірпінської</w:t>
            </w:r>
            <w:proofErr w:type="spellEnd"/>
            <w:r w:rsidRPr="00C93B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ради)</w:t>
            </w:r>
          </w:p>
          <w:p w:rsidR="00B933C3" w:rsidRPr="00C93BD9" w:rsidRDefault="00B933C3" w:rsidP="00B933C3">
            <w:pPr>
              <w:pStyle w:val="13"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B933C3" w:rsidRPr="00B933C3" w:rsidRDefault="00C93BD9" w:rsidP="00B933C3">
            <w:pPr>
              <w:pStyle w:val="13"/>
              <w:keepLines/>
              <w:numPr>
                <w:ilvl w:val="0"/>
                <w:numId w:val="4"/>
              </w:numPr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C93BD9">
              <w:rPr>
                <w:rFonts w:ascii="Times New Roman" w:hAnsi="Times New Roman"/>
                <w:bCs/>
                <w:sz w:val="24"/>
                <w:szCs w:val="24"/>
              </w:rPr>
              <w:t xml:space="preserve">СТРАТЕГІЧНІ </w:t>
            </w:r>
            <w:proofErr w:type="gramStart"/>
            <w:r w:rsidRPr="00C93BD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93BD9">
              <w:rPr>
                <w:rFonts w:ascii="Times New Roman" w:hAnsi="Times New Roman"/>
                <w:bCs/>
                <w:sz w:val="24"/>
                <w:szCs w:val="24"/>
              </w:rPr>
              <w:t xml:space="preserve">ІДХОДИ В РОБОТІ ДИТЯЧО-ЮНАЦЬКИХ СПОРТИВНИХ ШКІЛ СИСТЕМИ ОСВІТИ ОБЛАСТІ </w:t>
            </w:r>
            <w:r w:rsidR="00C97C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97CDF">
              <w:rPr>
                <w:rFonts w:ascii="Times New Roman" w:hAnsi="Times New Roman"/>
                <w:sz w:val="24"/>
                <w:szCs w:val="24"/>
              </w:rPr>
              <w:t>Бориспільська</w:t>
            </w:r>
            <w:proofErr w:type="spellEnd"/>
            <w:r w:rsidR="00C9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7CDF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="00C97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BD9">
              <w:rPr>
                <w:rFonts w:ascii="Times New Roman" w:hAnsi="Times New Roman"/>
                <w:sz w:val="24"/>
                <w:szCs w:val="24"/>
              </w:rPr>
              <w:t>спортивна  школа</w:t>
            </w:r>
            <w:r w:rsidR="00C97CD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933C3" w:rsidRDefault="00B933C3" w:rsidP="00B933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93BD9" w:rsidRPr="00C93BD9" w:rsidRDefault="00C97CDF" w:rsidP="00B933C3">
            <w:pPr>
              <w:pStyle w:val="13"/>
              <w:keepLines/>
              <w:numPr>
                <w:ilvl w:val="0"/>
                <w:numId w:val="4"/>
              </w:numPr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ПАРТНЕРСТВО КОЛИ І ПОЛІЦІЇ У РОЗБУДОВІ БЕЗПЕЧНОГО ОСВІТНЬОГО СЕРЕДОВИЩА ЗСО КИЇВЩИНИ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Вишнівська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 І-ІІІ ст. № 1 Ви</w:t>
            </w:r>
            <w:r w:rsidR="002755AF"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невої міської ради</w:t>
            </w:r>
            <w:r w:rsidR="00C93BD9" w:rsidRPr="00C93B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3" w:type="dxa"/>
            <w:vMerge/>
          </w:tcPr>
          <w:p w:rsidR="00C93BD9" w:rsidRDefault="00C93BD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:rsidR="00C93BD9" w:rsidRPr="003C54CB" w:rsidRDefault="00C93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93BD9" w:rsidRDefault="00C93BD9" w:rsidP="00F4433A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C93BD9" w:rsidRPr="003C54CB" w:rsidRDefault="00C93BD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18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 xml:space="preserve"> Опорні навчальні заклади</w:t>
            </w: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18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 w:rsidP="00961D6F">
            <w:pPr>
              <w:jc w:val="both"/>
              <w:rPr>
                <w:spacing w:val="-4"/>
                <w:sz w:val="24"/>
                <w:szCs w:val="24"/>
                <w:highlight w:val="yellow"/>
              </w:rPr>
            </w:pPr>
            <w:proofErr w:type="spellStart"/>
            <w:r w:rsidRPr="003C54CB">
              <w:rPr>
                <w:spacing w:val="-4"/>
                <w:sz w:val="24"/>
                <w:szCs w:val="24"/>
              </w:rPr>
              <w:t>Вебінар</w:t>
            </w:r>
            <w:proofErr w:type="spellEnd"/>
            <w:r w:rsidRPr="003C54CB">
              <w:rPr>
                <w:spacing w:val="-4"/>
                <w:sz w:val="24"/>
                <w:szCs w:val="24"/>
              </w:rPr>
              <w:t xml:space="preserve"> «Створення освітнього середовища закладу освіти» для керівників опорних закладів загальної середньої освіти </w:t>
            </w:r>
          </w:p>
        </w:tc>
        <w:tc>
          <w:tcPr>
            <w:tcW w:w="1793" w:type="dxa"/>
          </w:tcPr>
          <w:p w:rsidR="006F3CF0" w:rsidRPr="003C54CB" w:rsidRDefault="003C54CB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27.08</w:t>
            </w:r>
          </w:p>
          <w:p w:rsidR="003C54CB" w:rsidRPr="003C54CB" w:rsidRDefault="003C54CB">
            <w:pPr>
              <w:jc w:val="center"/>
              <w:rPr>
                <w:i/>
                <w:sz w:val="24"/>
                <w:szCs w:val="24"/>
              </w:rPr>
            </w:pPr>
            <w:r w:rsidRPr="003C54CB">
              <w:rPr>
                <w:i/>
                <w:sz w:val="24"/>
                <w:szCs w:val="24"/>
              </w:rPr>
              <w:t>о 14.00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Сушко С.О.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6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016B3" w:rsidRPr="003C54CB" w:rsidTr="0094568A">
        <w:trPr>
          <w:trHeight w:val="360"/>
        </w:trPr>
        <w:tc>
          <w:tcPr>
            <w:tcW w:w="695" w:type="dxa"/>
          </w:tcPr>
          <w:p w:rsidR="003016B3" w:rsidRPr="003C54CB" w:rsidRDefault="00301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3016B3" w:rsidRPr="0052282A" w:rsidRDefault="0052282A" w:rsidP="00FF4D5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2282A">
              <w:rPr>
                <w:color w:val="000000"/>
                <w:sz w:val="24"/>
                <w:szCs w:val="24"/>
                <w:shd w:val="clear" w:color="auto" w:fill="FFFFFF"/>
              </w:rPr>
              <w:t xml:space="preserve">СТРАТЕГІЧНА СЕСІЯ «ШКОЛА ДЛЯ ВСІХ, ОСВІТА – ДЛЯ МЕНЕ» </w:t>
            </w:r>
            <w:r w:rsidR="00B856B3" w:rsidRPr="0052282A">
              <w:rPr>
                <w:color w:val="000000"/>
                <w:sz w:val="24"/>
                <w:szCs w:val="24"/>
                <w:shd w:val="clear" w:color="auto" w:fill="FFFFFF"/>
              </w:rPr>
              <w:t>для директорів ІРЦ, представників закладів загальної середньої освіти</w:t>
            </w:r>
            <w:r w:rsidR="00F82086">
              <w:rPr>
                <w:color w:val="000000"/>
                <w:sz w:val="24"/>
                <w:szCs w:val="24"/>
                <w:shd w:val="clear" w:color="auto" w:fill="FFFFFF"/>
              </w:rPr>
              <w:t xml:space="preserve"> Київської області</w:t>
            </w:r>
            <w:r w:rsidR="00B856B3" w:rsidRPr="0052282A">
              <w:rPr>
                <w:color w:val="000000"/>
                <w:sz w:val="24"/>
                <w:szCs w:val="24"/>
                <w:shd w:val="clear" w:color="auto" w:fill="FFFFFF"/>
              </w:rPr>
              <w:t xml:space="preserve">, що мають інклюзивні </w:t>
            </w:r>
            <w:r w:rsidR="00135343">
              <w:rPr>
                <w:color w:val="000000"/>
                <w:sz w:val="24"/>
                <w:szCs w:val="24"/>
                <w:shd w:val="clear" w:color="auto" w:fill="FFFFFF"/>
              </w:rPr>
              <w:t>або спеціальні класи та</w:t>
            </w:r>
            <w:r w:rsidR="00B856B3" w:rsidRPr="0052282A">
              <w:rPr>
                <w:color w:val="000000"/>
                <w:sz w:val="24"/>
                <w:szCs w:val="24"/>
                <w:shd w:val="clear" w:color="auto" w:fill="FFFFFF"/>
              </w:rPr>
              <w:t xml:space="preserve"> директорів спеціальних шкіл (РНЦ) у межах </w:t>
            </w:r>
            <w:r w:rsidRPr="0052282A">
              <w:rPr>
                <w:b/>
                <w:color w:val="000000"/>
                <w:sz w:val="24"/>
                <w:szCs w:val="24"/>
                <w:shd w:val="clear" w:color="auto" w:fill="FFFFFF"/>
              </w:rPr>
              <w:t>Всеукраїнського серпневого форуму </w:t>
            </w:r>
            <w:r w:rsidRPr="0052282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«Освіта України 30 без бар’єрів: вектори якості та успіху»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2282A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(організатори: МОН України, КОДА)</w:t>
            </w:r>
            <w:r w:rsidR="00F82086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базі КНЗ КОР «КОІПОПК»</w:t>
            </w:r>
          </w:p>
        </w:tc>
        <w:tc>
          <w:tcPr>
            <w:tcW w:w="1793" w:type="dxa"/>
          </w:tcPr>
          <w:p w:rsidR="003016B3" w:rsidRPr="003C54CB" w:rsidRDefault="00B856B3" w:rsidP="00541D6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C5459E">
              <w:rPr>
                <w:color w:val="000000"/>
                <w:sz w:val="24"/>
                <w:szCs w:val="24"/>
                <w:shd w:val="clear" w:color="auto" w:fill="FFFFFF"/>
              </w:rPr>
              <w:t>.08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-19.08</w:t>
            </w:r>
          </w:p>
        </w:tc>
        <w:tc>
          <w:tcPr>
            <w:tcW w:w="1800" w:type="dxa"/>
          </w:tcPr>
          <w:p w:rsidR="003016B3" w:rsidRPr="003C54CB" w:rsidRDefault="00B856B3" w:rsidP="00541D61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3016B3" w:rsidRDefault="00B8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B856B3" w:rsidRDefault="00B856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2282A" w:rsidRPr="003C54CB" w:rsidRDefault="00522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Т.М.</w:t>
            </w:r>
          </w:p>
        </w:tc>
        <w:tc>
          <w:tcPr>
            <w:tcW w:w="1437" w:type="dxa"/>
          </w:tcPr>
          <w:p w:rsidR="003016B3" w:rsidRPr="003C54CB" w:rsidRDefault="003016B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6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 w:rsidP="00FF4D5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Підвищення кваліфікації асистентів учителів, які забезпечують організацію освітнього процесу в ЗЗСО з інклюзивним навчанням за принципами Нової української школи (відповідно до Постанови </w:t>
            </w:r>
            <w:r w:rsidRPr="003C54CB">
              <w:rPr>
                <w:sz w:val="24"/>
                <w:szCs w:val="24"/>
              </w:rPr>
              <w:lastRenderedPageBreak/>
              <w:t xml:space="preserve">Кабінету Міністрів України від 17.05.2021 № 476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"Нова українська школа"</w:t>
            </w:r>
            <w:r w:rsidRPr="003C54CB">
              <w:rPr>
                <w:sz w:val="24"/>
                <w:szCs w:val="24"/>
              </w:rPr>
              <w:t xml:space="preserve">», </w:t>
            </w:r>
            <w:r w:rsidRPr="003C54CB">
              <w:rPr>
                <w:i/>
                <w:sz w:val="24"/>
                <w:szCs w:val="24"/>
              </w:rPr>
              <w:t>за окремим графіком</w:t>
            </w:r>
            <w:r w:rsidRPr="003C54CB">
              <w:rPr>
                <w:sz w:val="24"/>
                <w:szCs w:val="24"/>
              </w:rPr>
              <w:t>)</w:t>
            </w:r>
          </w:p>
        </w:tc>
        <w:tc>
          <w:tcPr>
            <w:tcW w:w="1793" w:type="dxa"/>
          </w:tcPr>
          <w:p w:rsidR="006F3CF0" w:rsidRPr="003C54CB" w:rsidRDefault="006F3CF0" w:rsidP="00541D6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серпень</w:t>
            </w:r>
          </w:p>
        </w:tc>
        <w:tc>
          <w:tcPr>
            <w:tcW w:w="1800" w:type="dxa"/>
          </w:tcPr>
          <w:p w:rsidR="006F3CF0" w:rsidRPr="003C54CB" w:rsidRDefault="006F3CF0" w:rsidP="00541D61">
            <w:pPr>
              <w:spacing w:after="200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Бачинська Є.М.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Луценко Т.М.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тренери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6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vAlign w:val="center"/>
          </w:tcPr>
          <w:p w:rsidR="006F3CF0" w:rsidRPr="003C54CB" w:rsidRDefault="006F3CF0">
            <w:pPr>
              <w:suppressAutoHyphens/>
              <w:spacing w:after="160"/>
              <w:jc w:val="both"/>
              <w:rPr>
                <w:sz w:val="24"/>
                <w:szCs w:val="24"/>
                <w:highlight w:val="cyan"/>
                <w:lang w:eastAsia="zh-CN"/>
              </w:rPr>
            </w:pPr>
            <w:r w:rsidRPr="003C54CB">
              <w:rPr>
                <w:sz w:val="24"/>
                <w:szCs w:val="24"/>
              </w:rPr>
              <w:t>Робота постійно діючого консульта</w:t>
            </w:r>
            <w:r w:rsidRPr="003C54CB">
              <w:rPr>
                <w:sz w:val="24"/>
                <w:szCs w:val="24"/>
              </w:rPr>
              <w:softHyphen/>
              <w:t>цій</w:t>
            </w:r>
            <w:r w:rsidRPr="003C54CB">
              <w:rPr>
                <w:sz w:val="24"/>
                <w:szCs w:val="24"/>
              </w:rPr>
              <w:softHyphen/>
            </w:r>
            <w:r w:rsidRPr="003C54CB">
              <w:rPr>
                <w:sz w:val="24"/>
                <w:szCs w:val="24"/>
              </w:rPr>
              <w:softHyphen/>
              <w:t xml:space="preserve">ного пункту (в онлайн, </w:t>
            </w:r>
            <w:proofErr w:type="spellStart"/>
            <w:r w:rsidRPr="003C54CB">
              <w:rPr>
                <w:sz w:val="24"/>
                <w:szCs w:val="24"/>
              </w:rPr>
              <w:t>офлайн</w:t>
            </w:r>
            <w:proofErr w:type="spellEnd"/>
            <w:r w:rsidRPr="003C54CB">
              <w:rPr>
                <w:sz w:val="24"/>
                <w:szCs w:val="24"/>
              </w:rPr>
              <w:t xml:space="preserve"> режимах)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</w:p>
        </w:tc>
        <w:tc>
          <w:tcPr>
            <w:tcW w:w="1793" w:type="dxa"/>
          </w:tcPr>
          <w:p w:rsidR="006F3CF0" w:rsidRPr="003C54CB" w:rsidRDefault="006F3CF0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Луценко Т.М.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bCs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bCs/>
                <w:sz w:val="24"/>
                <w:szCs w:val="24"/>
              </w:rPr>
              <w:t xml:space="preserve"> Г.І. Дерій О.В.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24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24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0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0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Книжково-ілюстративна виставка «</w:t>
            </w:r>
            <w:r w:rsidRPr="003C54CB">
              <w:rPr>
                <w:color w:val="000000"/>
                <w:sz w:val="24"/>
                <w:szCs w:val="24"/>
              </w:rPr>
              <w:t>Моя земля – це незалежна Україна» (до дня незалежності України)</w:t>
            </w:r>
          </w:p>
        </w:tc>
        <w:tc>
          <w:tcPr>
            <w:tcW w:w="1793" w:type="dxa"/>
          </w:tcPr>
          <w:p w:rsidR="006F3CF0" w:rsidRPr="003C54CB" w:rsidRDefault="006F3C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серпень</w:t>
            </w:r>
          </w:p>
          <w:p w:rsidR="006F3CF0" w:rsidRPr="003C54CB" w:rsidRDefault="006F3CF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виставка</w:t>
            </w:r>
          </w:p>
          <w:p w:rsidR="006F3CF0" w:rsidRPr="003C54CB" w:rsidRDefault="006F3CF0">
            <w:pPr>
              <w:tabs>
                <w:tab w:val="left" w:pos="2820"/>
              </w:tabs>
              <w:spacing w:line="276" w:lineRule="auto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Суткова</w:t>
            </w:r>
            <w:proofErr w:type="spellEnd"/>
            <w:r w:rsidRPr="003C54CB">
              <w:rPr>
                <w:sz w:val="24"/>
                <w:szCs w:val="24"/>
              </w:rPr>
              <w:t xml:space="preserve"> В.О. </w:t>
            </w:r>
            <w:proofErr w:type="spellStart"/>
            <w:r w:rsidRPr="003C54CB">
              <w:rPr>
                <w:sz w:val="24"/>
                <w:szCs w:val="24"/>
              </w:rPr>
              <w:t>Веровенко</w:t>
            </w:r>
            <w:proofErr w:type="spellEnd"/>
            <w:r w:rsidRPr="003C54CB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0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 xml:space="preserve">Поповнення новими матеріалами постійно діючих книжкових виставок:  </w:t>
            </w:r>
          </w:p>
          <w:p w:rsidR="006F3CF0" w:rsidRPr="003C54CB" w:rsidRDefault="006F3CF0" w:rsidP="00F4433A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«Виховуємо патріотів України»</w:t>
            </w:r>
          </w:p>
          <w:p w:rsidR="006F3CF0" w:rsidRPr="003C54CB" w:rsidRDefault="006F3CF0" w:rsidP="00F4433A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«Гордість Київщини»</w:t>
            </w:r>
          </w:p>
          <w:p w:rsidR="006F3CF0" w:rsidRPr="003C54CB" w:rsidRDefault="006F3CF0" w:rsidP="00F4433A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«Письменники і поети нашого краю»</w:t>
            </w:r>
          </w:p>
          <w:p w:rsidR="006F3CF0" w:rsidRPr="003C54CB" w:rsidRDefault="006F3CF0" w:rsidP="00F4433A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«Дитинство в Україні: права, гарантії, захист»</w:t>
            </w:r>
          </w:p>
          <w:p w:rsidR="006F3CF0" w:rsidRPr="003C54CB" w:rsidRDefault="006F3CF0" w:rsidP="00F4433A">
            <w:pPr>
              <w:numPr>
                <w:ilvl w:val="0"/>
                <w:numId w:val="1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«Видання ДНПБ України імені В.О. Сухомлинського»</w:t>
            </w:r>
          </w:p>
        </w:tc>
        <w:tc>
          <w:tcPr>
            <w:tcW w:w="1793" w:type="dxa"/>
          </w:tcPr>
          <w:p w:rsidR="006F3CF0" w:rsidRPr="003C54CB" w:rsidRDefault="006F3CF0" w:rsidP="00FB77A4">
            <w:pPr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800" w:type="dxa"/>
          </w:tcPr>
          <w:p w:rsidR="006F3CF0" w:rsidRPr="003C54CB" w:rsidRDefault="006F3CF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виставки</w:t>
            </w:r>
          </w:p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Суткова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В.О. </w:t>
            </w:r>
            <w:proofErr w:type="spellStart"/>
            <w:r w:rsidRPr="003C54CB">
              <w:rPr>
                <w:spacing w:val="-6"/>
                <w:sz w:val="24"/>
                <w:szCs w:val="24"/>
              </w:rPr>
              <w:t>Веровенко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0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Організаційно-методичний супровід упровадження тренінгової програми з національно-патріотичного виховання «З Україною в серці»</w:t>
            </w:r>
            <w:r w:rsidRPr="003C54CB">
              <w:rPr>
                <w:sz w:val="24"/>
                <w:szCs w:val="24"/>
              </w:rPr>
              <w:tab/>
            </w:r>
            <w:r w:rsidRPr="003C54CB">
              <w:rPr>
                <w:sz w:val="24"/>
                <w:szCs w:val="24"/>
              </w:rPr>
              <w:tab/>
            </w:r>
          </w:p>
        </w:tc>
        <w:tc>
          <w:tcPr>
            <w:tcW w:w="1793" w:type="dxa"/>
          </w:tcPr>
          <w:p w:rsidR="006F3CF0" w:rsidRPr="003C54CB" w:rsidRDefault="006F3CF0" w:rsidP="00FB77A4">
            <w:pPr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800" w:type="dxa"/>
          </w:tcPr>
          <w:p w:rsidR="006F3CF0" w:rsidRPr="003C54CB" w:rsidRDefault="006F3CF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Гаврилюк Г.Ю.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30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56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 xml:space="preserve">Проведення курсів підвищення фахової кваліфікації педагогічних працівників області за різними формами і технологіями </w:t>
            </w:r>
            <w:r w:rsidRPr="003C54CB">
              <w:rPr>
                <w:i/>
                <w:spacing w:val="-6"/>
                <w:sz w:val="24"/>
                <w:szCs w:val="24"/>
              </w:rPr>
              <w:t>(за окремим планом-графіком)</w:t>
            </w:r>
          </w:p>
        </w:tc>
        <w:tc>
          <w:tcPr>
            <w:tcW w:w="1793" w:type="dxa"/>
          </w:tcPr>
          <w:p w:rsidR="006F3CF0" w:rsidRPr="003C54CB" w:rsidRDefault="006F3CF0" w:rsidP="007352B5">
            <w:pPr>
              <w:jc w:val="center"/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до наказу</w:t>
            </w: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560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>
            <w:pPr>
              <w:jc w:val="both"/>
              <w:rPr>
                <w:color w:val="1A0DAB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3C54CB">
              <w:rPr>
                <w:spacing w:val="-6"/>
                <w:sz w:val="24"/>
                <w:szCs w:val="24"/>
              </w:rPr>
              <w:t xml:space="preserve">Онлайн консультації 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блогів, використання </w:t>
            </w:r>
            <w:hyperlink r:id="rId6" w:history="1">
              <w:proofErr w:type="spellStart"/>
              <w:r w:rsidRPr="003C54CB">
                <w:rPr>
                  <w:rStyle w:val="a3"/>
                  <w:bCs/>
                  <w:spacing w:val="-6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Pr="003C54CB">
                <w:rPr>
                  <w:rStyle w:val="a3"/>
                  <w:bCs/>
                  <w:spacing w:val="-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3C54CB">
                <w:rPr>
                  <w:rStyle w:val="a3"/>
                  <w:bCs/>
                  <w:spacing w:val="-6"/>
                  <w:sz w:val="24"/>
                  <w:szCs w:val="24"/>
                  <w:shd w:val="clear" w:color="auto" w:fill="FFFFFF"/>
                </w:rPr>
                <w:t>акаунту</w:t>
              </w:r>
              <w:proofErr w:type="spellEnd"/>
              <w:r w:rsidRPr="003C54CB">
                <w:rPr>
                  <w:rStyle w:val="a3"/>
                  <w:bCs/>
                  <w:spacing w:val="-6"/>
                  <w:sz w:val="24"/>
                  <w:szCs w:val="24"/>
                  <w:shd w:val="clear" w:color="auto" w:fill="FFFFFF"/>
                </w:rPr>
                <w:t xml:space="preserve"> в професійній діяльності</w:t>
              </w:r>
            </w:hyperlink>
          </w:p>
        </w:tc>
        <w:tc>
          <w:tcPr>
            <w:tcW w:w="1793" w:type="dxa"/>
          </w:tcPr>
          <w:p w:rsidR="006F3CF0" w:rsidRPr="003C54CB" w:rsidRDefault="006F3CF0" w:rsidP="007352B5">
            <w:pPr>
              <w:jc w:val="center"/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Борбіт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А.В.</w:t>
            </w: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253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94568A">
        <w:trPr>
          <w:trHeight w:val="257"/>
        </w:trPr>
        <w:tc>
          <w:tcPr>
            <w:tcW w:w="695" w:type="dxa"/>
          </w:tcPr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6F3CF0" w:rsidRPr="003C54CB" w:rsidRDefault="006F3CF0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C06284">
      <w:pPr>
        <w:pStyle w:val="11"/>
        <w:ind w:firstLine="709"/>
      </w:pPr>
      <w:r w:rsidRPr="003C54CB">
        <w:t xml:space="preserve">ІІ. Координація, моніторинг та надання допомоги місцевим органам управління освітою,  професійно-технічним навчальним закладам  та закладам  обласної комунальної власності 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7370"/>
        <w:gridCol w:w="1843"/>
        <w:gridCol w:w="1701"/>
        <w:gridCol w:w="2268"/>
        <w:gridCol w:w="1276"/>
      </w:tblGrid>
      <w:tr w:rsidR="006F3CF0" w:rsidRPr="003C54CB" w:rsidTr="00227E72">
        <w:trPr>
          <w:trHeight w:val="419"/>
        </w:trPr>
        <w:tc>
          <w:tcPr>
            <w:tcW w:w="707" w:type="dxa"/>
          </w:tcPr>
          <w:p w:rsidR="006F3CF0" w:rsidRPr="003C54CB" w:rsidRDefault="006F3CF0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</w:tcPr>
          <w:p w:rsidR="006F3CF0" w:rsidRPr="003C54CB" w:rsidRDefault="006F3CF0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Адресна допомога органам управління  освітою  новостворених ОТГ  з питань перспективного інноваційного розвитку системи освіти (за запитами)</w:t>
            </w:r>
          </w:p>
        </w:tc>
        <w:tc>
          <w:tcPr>
            <w:tcW w:w="1843" w:type="dxa"/>
          </w:tcPr>
          <w:p w:rsidR="006F3CF0" w:rsidRPr="003C54CB" w:rsidRDefault="006F3CF0" w:rsidP="00227E72">
            <w:pPr>
              <w:jc w:val="center"/>
              <w:rPr>
                <w:sz w:val="24"/>
                <w:szCs w:val="24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701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F3CF0" w:rsidRPr="003C54CB" w:rsidRDefault="006F3CF0">
            <w:pPr>
              <w:jc w:val="center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Бачинська Є.М.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Сушко С.О.</w:t>
            </w:r>
          </w:p>
        </w:tc>
        <w:tc>
          <w:tcPr>
            <w:tcW w:w="127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B04B09">
        <w:trPr>
          <w:trHeight w:val="127"/>
        </w:trPr>
        <w:tc>
          <w:tcPr>
            <w:tcW w:w="70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6F3CF0" w:rsidRPr="003C54CB" w:rsidRDefault="006F3CF0">
            <w:pPr>
              <w:spacing w:after="120"/>
              <w:jc w:val="both"/>
              <w:rPr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Адресна допомога директорам  регіональних  центрів професійного розвитку педагогічних працівників</w:t>
            </w:r>
            <w:r w:rsidRPr="003C54CB">
              <w:rPr>
                <w:sz w:val="24"/>
                <w:szCs w:val="24"/>
              </w:rPr>
              <w:t xml:space="preserve"> щодо організації і змісту   роботи  ЦПРПП (за запитами)</w:t>
            </w:r>
          </w:p>
        </w:tc>
        <w:tc>
          <w:tcPr>
            <w:tcW w:w="1843" w:type="dxa"/>
          </w:tcPr>
          <w:p w:rsidR="006F3CF0" w:rsidRPr="003C54CB" w:rsidRDefault="006F3CF0" w:rsidP="00227E72">
            <w:pPr>
              <w:jc w:val="center"/>
              <w:rPr>
                <w:sz w:val="24"/>
                <w:szCs w:val="24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701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F3CF0" w:rsidRPr="003C54CB" w:rsidRDefault="006F3CF0">
            <w:pPr>
              <w:jc w:val="center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Бачинська Є.М.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Галашевська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227E72">
        <w:trPr>
          <w:trHeight w:val="419"/>
        </w:trPr>
        <w:tc>
          <w:tcPr>
            <w:tcW w:w="70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Н</w:t>
            </w:r>
            <w:r w:rsidRPr="003C54CB">
              <w:rPr>
                <w:color w:val="000000"/>
                <w:sz w:val="24"/>
                <w:szCs w:val="24"/>
              </w:rPr>
              <w:t xml:space="preserve">ауково-методичний супровід </w:t>
            </w:r>
            <w:r w:rsidRPr="003C54CB">
              <w:rPr>
                <w:spacing w:val="-6"/>
                <w:sz w:val="24"/>
                <w:szCs w:val="24"/>
              </w:rPr>
              <w:t xml:space="preserve">реалізації у Київській області всеукраїнського експерименту з теми «Стандартизація наскрізної соціально-психологічної моделі масового впровадження </w:t>
            </w:r>
            <w:proofErr w:type="spellStart"/>
            <w:r w:rsidRPr="003C54CB">
              <w:rPr>
                <w:spacing w:val="-6"/>
                <w:sz w:val="24"/>
                <w:szCs w:val="24"/>
              </w:rPr>
              <w:t>медіаосвіти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у вітчизняну педагогічну практику»</w:t>
            </w:r>
          </w:p>
        </w:tc>
        <w:tc>
          <w:tcPr>
            <w:tcW w:w="1843" w:type="dxa"/>
          </w:tcPr>
          <w:p w:rsidR="006F3CF0" w:rsidRPr="003C54CB" w:rsidRDefault="006F3CF0" w:rsidP="00227E72">
            <w:pPr>
              <w:jc w:val="center"/>
              <w:rPr>
                <w:sz w:val="24"/>
                <w:szCs w:val="24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701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F3CF0" w:rsidRPr="003C54CB" w:rsidRDefault="006F3CF0">
            <w:pPr>
              <w:jc w:val="center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Бачинська Є.М.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Маковкіна</w:t>
            </w:r>
            <w:proofErr w:type="spellEnd"/>
            <w:r w:rsidRPr="003C54CB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27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227E72">
        <w:trPr>
          <w:trHeight w:val="419"/>
        </w:trPr>
        <w:tc>
          <w:tcPr>
            <w:tcW w:w="70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6F3CF0" w:rsidRPr="003C54CB" w:rsidRDefault="006F3CF0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Організаційно-методичний супровід Всеукраїнської </w:t>
            </w:r>
            <w:r w:rsidRPr="003C54CB">
              <w:rPr>
                <w:bCs/>
                <w:iCs/>
                <w:sz w:val="24"/>
                <w:szCs w:val="24"/>
                <w:lang w:eastAsia="uk-UA"/>
              </w:rPr>
              <w:t>програми «Особиста гідність. Безпека життя. Громадянська позиція» з протидії торгівлі людьми для педагогічних працівників»</w:t>
            </w:r>
          </w:p>
        </w:tc>
        <w:tc>
          <w:tcPr>
            <w:tcW w:w="1843" w:type="dxa"/>
          </w:tcPr>
          <w:p w:rsidR="006F3CF0" w:rsidRPr="003C54CB" w:rsidRDefault="006F3CF0" w:rsidP="00227E72">
            <w:pPr>
              <w:jc w:val="center"/>
              <w:rPr>
                <w:sz w:val="24"/>
                <w:szCs w:val="24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701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268" w:type="dxa"/>
          </w:tcPr>
          <w:p w:rsidR="006F3CF0" w:rsidRPr="003C54CB" w:rsidRDefault="006F3CF0">
            <w:pPr>
              <w:jc w:val="center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Бачинська Є.М.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Багдасарова</w:t>
            </w:r>
            <w:proofErr w:type="spellEnd"/>
            <w:r w:rsidRPr="003C54CB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227E72">
        <w:trPr>
          <w:trHeight w:val="419"/>
        </w:trPr>
        <w:tc>
          <w:tcPr>
            <w:tcW w:w="70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6F3CF0" w:rsidRPr="003C54CB" w:rsidRDefault="006F3CF0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«Гаряча онлайн лінія» для інформаційної, методичної та психологічної підтримки вчителів-</w:t>
            </w:r>
            <w:proofErr w:type="spellStart"/>
            <w:r w:rsidRPr="003C54CB">
              <w:rPr>
                <w:sz w:val="24"/>
                <w:szCs w:val="24"/>
              </w:rPr>
              <w:t>предметників</w:t>
            </w:r>
            <w:proofErr w:type="spellEnd"/>
            <w:r w:rsidRPr="003C54CB">
              <w:rPr>
                <w:sz w:val="24"/>
                <w:szCs w:val="24"/>
              </w:rPr>
              <w:t>, керівників закладів освіти, учнів та їхніх батьків</w:t>
            </w:r>
          </w:p>
        </w:tc>
        <w:tc>
          <w:tcPr>
            <w:tcW w:w="1843" w:type="dxa"/>
          </w:tcPr>
          <w:p w:rsidR="006F3CF0" w:rsidRPr="003C54CB" w:rsidRDefault="006F3CF0" w:rsidP="00227E72">
            <w:pPr>
              <w:jc w:val="center"/>
              <w:rPr>
                <w:sz w:val="24"/>
                <w:szCs w:val="24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701" w:type="dxa"/>
          </w:tcPr>
          <w:p w:rsidR="006F3CF0" w:rsidRPr="003C54CB" w:rsidRDefault="006F3CF0" w:rsidP="00541D61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F3CF0" w:rsidRPr="003C54CB" w:rsidRDefault="006F3CF0" w:rsidP="00541D61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науково-педагогічні та педагогічні працівники</w:t>
            </w:r>
          </w:p>
          <w:p w:rsidR="006F3CF0" w:rsidRPr="003C54CB" w:rsidRDefault="006F3CF0" w:rsidP="00541D61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27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227E72">
        <w:trPr>
          <w:trHeight w:val="419"/>
        </w:trPr>
        <w:tc>
          <w:tcPr>
            <w:tcW w:w="70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6F3CF0" w:rsidRPr="003C54CB" w:rsidRDefault="006F3CF0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Адресна допомога щодо упровадження технологій дистанційного навчання в закладі загальної середньої освіти, функціонування учительських блогів, упровадження хмарних сервісів, використання інтерактивної дошки в освітньому процесі, створення дистанційних курсів</w:t>
            </w:r>
          </w:p>
        </w:tc>
        <w:tc>
          <w:tcPr>
            <w:tcW w:w="1843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>серпень</w:t>
            </w:r>
          </w:p>
        </w:tc>
        <w:tc>
          <w:tcPr>
            <w:tcW w:w="1701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6F3CF0" w:rsidRPr="003C54CB" w:rsidRDefault="006F3CF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C54CB">
              <w:rPr>
                <w:bCs/>
                <w:sz w:val="24"/>
                <w:szCs w:val="24"/>
              </w:rPr>
              <w:t>Борбіт</w:t>
            </w:r>
            <w:proofErr w:type="spellEnd"/>
            <w:r w:rsidRPr="003C54CB">
              <w:rPr>
                <w:bCs/>
                <w:sz w:val="24"/>
                <w:szCs w:val="24"/>
              </w:rPr>
              <w:t xml:space="preserve"> А.В.</w:t>
            </w:r>
          </w:p>
          <w:p w:rsidR="006F3CF0" w:rsidRPr="003C54CB" w:rsidRDefault="006F3CF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C54CB">
              <w:rPr>
                <w:bCs/>
                <w:sz w:val="24"/>
                <w:szCs w:val="24"/>
              </w:rPr>
              <w:t>Мазуркевич</w:t>
            </w:r>
            <w:proofErr w:type="spellEnd"/>
            <w:r w:rsidRPr="003C54CB">
              <w:rPr>
                <w:bCs/>
                <w:sz w:val="24"/>
                <w:szCs w:val="24"/>
              </w:rPr>
              <w:t xml:space="preserve"> І.В.</w:t>
            </w:r>
          </w:p>
          <w:p w:rsidR="006F3CF0" w:rsidRPr="003C54CB" w:rsidRDefault="006F3CF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227E72">
      <w:pPr>
        <w:pStyle w:val="11"/>
      </w:pPr>
      <w:r w:rsidRPr="003C54CB">
        <w:t>ІІІ. Заходи, спрямовані на професійний розвиток педагогічних працівників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0E7393" w:rsidRPr="003C54CB" w:rsidTr="004616A8">
        <w:trPr>
          <w:trHeight w:val="175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 w:rsidP="00DE79A3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Інструктивно-методична нарада «Організація освітнього процесу з української мови та літератури, зарубіжної літератури у 2021/2022 навчальному році»</w:t>
            </w:r>
            <w:r>
              <w:rPr>
                <w:sz w:val="24"/>
                <w:szCs w:val="24"/>
              </w:rPr>
              <w:t xml:space="preserve"> </w:t>
            </w:r>
            <w:r w:rsidRPr="00532F6E">
              <w:rPr>
                <w:i/>
                <w:sz w:val="24"/>
                <w:szCs w:val="24"/>
              </w:rPr>
              <w:t>у режимі онлайн</w:t>
            </w:r>
          </w:p>
        </w:tc>
        <w:tc>
          <w:tcPr>
            <w:tcW w:w="1843" w:type="dxa"/>
          </w:tcPr>
          <w:p w:rsidR="000E7393" w:rsidRDefault="000E7393" w:rsidP="00DE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  <w:p w:rsidR="000E7393" w:rsidRPr="00532F6E" w:rsidRDefault="000E7393" w:rsidP="00DE79A3">
            <w:pPr>
              <w:jc w:val="center"/>
              <w:rPr>
                <w:i/>
                <w:sz w:val="24"/>
                <w:szCs w:val="24"/>
              </w:rPr>
            </w:pPr>
            <w:r w:rsidRPr="00532F6E">
              <w:rPr>
                <w:i/>
                <w:sz w:val="24"/>
                <w:szCs w:val="24"/>
              </w:rPr>
              <w:t>о 10.00</w:t>
            </w:r>
          </w:p>
        </w:tc>
        <w:tc>
          <w:tcPr>
            <w:tcW w:w="1701" w:type="dxa"/>
          </w:tcPr>
          <w:p w:rsidR="000E7393" w:rsidRPr="003C54CB" w:rsidRDefault="000E7393" w:rsidP="00DE79A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Pr="003C54CB" w:rsidRDefault="000E7393" w:rsidP="00DE79A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Поліщук О.М.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4616A8">
        <w:trPr>
          <w:trHeight w:val="175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 w:rsidP="00DE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Інструктивно-методична нарада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 xml:space="preserve">Навчально-методичне забезпечення викладання </w:t>
            </w:r>
            <w:r>
              <w:rPr>
                <w:sz w:val="24"/>
                <w:szCs w:val="24"/>
                <w:lang w:eastAsia="uk-UA"/>
              </w:rPr>
              <w:t xml:space="preserve">предметів </w:t>
            </w:r>
            <w:r w:rsidRPr="003C54CB">
              <w:rPr>
                <w:sz w:val="24"/>
                <w:szCs w:val="24"/>
                <w:lang w:eastAsia="uk-UA"/>
              </w:rPr>
              <w:t>математичної освітньої галузі</w:t>
            </w:r>
            <w:r>
              <w:rPr>
                <w:sz w:val="24"/>
                <w:szCs w:val="24"/>
                <w:shd w:val="clear" w:color="auto" w:fill="FFFFFF"/>
              </w:rPr>
              <w:t xml:space="preserve"> в 2021/2022 навчальному році» </w:t>
            </w:r>
            <w:r>
              <w:rPr>
                <w:i/>
                <w:sz w:val="24"/>
                <w:szCs w:val="24"/>
                <w:shd w:val="clear" w:color="auto" w:fill="FFFFFF"/>
              </w:rPr>
              <w:t>у режимі онлайн</w:t>
            </w:r>
          </w:p>
        </w:tc>
        <w:tc>
          <w:tcPr>
            <w:tcW w:w="1843" w:type="dxa"/>
          </w:tcPr>
          <w:p w:rsidR="000E7393" w:rsidRDefault="000E7393" w:rsidP="00DE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</w:p>
          <w:p w:rsidR="000E7393" w:rsidRPr="0073608C" w:rsidRDefault="000E7393" w:rsidP="00DE79A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73608C">
              <w:rPr>
                <w:i/>
                <w:sz w:val="24"/>
                <w:szCs w:val="24"/>
              </w:rPr>
              <w:t>об 11.00</w:t>
            </w:r>
          </w:p>
        </w:tc>
        <w:tc>
          <w:tcPr>
            <w:tcW w:w="1701" w:type="dxa"/>
          </w:tcPr>
          <w:p w:rsidR="000E7393" w:rsidRPr="003C54CB" w:rsidRDefault="000E7393" w:rsidP="00DE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Default="000E7393" w:rsidP="00DE79A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Ліпчевський Л.В.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4616A8">
        <w:trPr>
          <w:trHeight w:val="175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Інструктивно-методична нарада (заняття 2) для керівників </w:t>
            </w:r>
            <w:r w:rsidRPr="003C54CB">
              <w:rPr>
                <w:bCs/>
                <w:sz w:val="24"/>
                <w:szCs w:val="24"/>
              </w:rPr>
              <w:t xml:space="preserve">та координаторів </w:t>
            </w:r>
            <w:r w:rsidRPr="003C54CB">
              <w:rPr>
                <w:sz w:val="24"/>
                <w:szCs w:val="24"/>
              </w:rPr>
              <w:t>обласних майстер-класів і педагогічних студі</w:t>
            </w:r>
            <w:r>
              <w:rPr>
                <w:sz w:val="24"/>
                <w:szCs w:val="24"/>
              </w:rPr>
              <w:t>й, які функціонуватимуть у 2021/</w:t>
            </w:r>
            <w:r w:rsidRPr="003C54CB">
              <w:rPr>
                <w:sz w:val="24"/>
                <w:szCs w:val="24"/>
              </w:rPr>
              <w:t xml:space="preserve">2022 </w:t>
            </w:r>
            <w:proofErr w:type="spellStart"/>
            <w:r w:rsidRPr="003C54CB">
              <w:rPr>
                <w:sz w:val="24"/>
                <w:szCs w:val="24"/>
              </w:rPr>
              <w:t>н.р</w:t>
            </w:r>
            <w:proofErr w:type="spellEnd"/>
            <w:r w:rsidRPr="003C54CB">
              <w:rPr>
                <w:sz w:val="24"/>
                <w:szCs w:val="24"/>
              </w:rPr>
              <w:t xml:space="preserve">. з теми </w:t>
            </w:r>
            <w:r w:rsidRPr="003C54CB">
              <w:rPr>
                <w:sz w:val="24"/>
                <w:szCs w:val="24"/>
                <w:shd w:val="clear" w:color="auto" w:fill="FFFFFF"/>
              </w:rPr>
              <w:t>«Напрями та зміст роботи обласних професійних спільнот педагогічних працівників у 2021/2022 навчальному році»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в режимі онлайн</w:t>
            </w:r>
          </w:p>
        </w:tc>
        <w:tc>
          <w:tcPr>
            <w:tcW w:w="1843" w:type="dxa"/>
          </w:tcPr>
          <w:p w:rsidR="000E7393" w:rsidRDefault="000E739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30.08</w:t>
            </w:r>
          </w:p>
          <w:p w:rsidR="000E7393" w:rsidRPr="00474679" w:rsidRDefault="000E7393">
            <w:pPr>
              <w:jc w:val="center"/>
              <w:rPr>
                <w:i/>
                <w:sz w:val="24"/>
                <w:szCs w:val="24"/>
              </w:rPr>
            </w:pPr>
            <w:r w:rsidRPr="00474679">
              <w:rPr>
                <w:i/>
                <w:color w:val="000000"/>
                <w:sz w:val="24"/>
                <w:szCs w:val="24"/>
                <w:shd w:val="clear" w:color="auto" w:fill="FFFFFF"/>
              </w:rPr>
              <w:t>о 15.00</w:t>
            </w:r>
          </w:p>
        </w:tc>
        <w:tc>
          <w:tcPr>
            <w:tcW w:w="1701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методичні рекомендації</w:t>
            </w:r>
          </w:p>
        </w:tc>
        <w:tc>
          <w:tcPr>
            <w:tcW w:w="2268" w:type="dxa"/>
          </w:tcPr>
          <w:p w:rsidR="000E7393" w:rsidRPr="003C54CB" w:rsidRDefault="000E7393">
            <w:pPr>
              <w:jc w:val="center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Бачинська Є.М.</w:t>
            </w:r>
          </w:p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Стадніченко</w:t>
            </w:r>
            <w:proofErr w:type="spellEnd"/>
            <w:r w:rsidRPr="003C54CB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4616A8">
        <w:trPr>
          <w:trHeight w:val="175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  <w:vAlign w:val="center"/>
          </w:tcPr>
          <w:p w:rsidR="000E7393" w:rsidRPr="003C54CB" w:rsidRDefault="000E7393">
            <w:pPr>
              <w:jc w:val="both"/>
              <w:rPr>
                <w:bCs/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Інструктивно-методична нарада «Організація освітнього процесу в школі І ступеня у 2021/2022 навчальному році»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у режимі онлайн</w:t>
            </w:r>
            <w:r w:rsidRPr="003C54CB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E7393" w:rsidRPr="00D4403E" w:rsidRDefault="000E7393">
            <w:pPr>
              <w:jc w:val="center"/>
              <w:rPr>
                <w:sz w:val="24"/>
                <w:szCs w:val="24"/>
              </w:rPr>
            </w:pPr>
            <w:r w:rsidRPr="00D4403E">
              <w:rPr>
                <w:sz w:val="24"/>
                <w:szCs w:val="24"/>
              </w:rPr>
              <w:t>30.08</w:t>
            </w:r>
          </w:p>
          <w:p w:rsidR="000E7393" w:rsidRPr="00D4403E" w:rsidRDefault="000E7393" w:rsidP="00D4403E">
            <w:pPr>
              <w:jc w:val="center"/>
              <w:rPr>
                <w:i/>
                <w:sz w:val="24"/>
                <w:szCs w:val="24"/>
              </w:rPr>
            </w:pPr>
            <w:r w:rsidRPr="00D4403E">
              <w:rPr>
                <w:i/>
                <w:sz w:val="24"/>
                <w:szCs w:val="24"/>
              </w:rPr>
              <w:t>о 10.00</w:t>
            </w:r>
          </w:p>
        </w:tc>
        <w:tc>
          <w:tcPr>
            <w:tcW w:w="1701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Ткаченко Л.П.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4616A8">
        <w:trPr>
          <w:trHeight w:val="175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 w:rsidP="00860681">
            <w:pPr>
              <w:jc w:val="both"/>
              <w:rPr>
                <w:sz w:val="24"/>
                <w:szCs w:val="24"/>
                <w:lang w:eastAsia="en-US"/>
              </w:rPr>
            </w:pPr>
            <w:r w:rsidRPr="003C54CB">
              <w:rPr>
                <w:sz w:val="24"/>
                <w:szCs w:val="24"/>
              </w:rPr>
              <w:t>Інструктивно-методична нарада</w:t>
            </w:r>
            <w:r w:rsidRPr="003C54CB">
              <w:rPr>
                <w:sz w:val="24"/>
                <w:szCs w:val="24"/>
                <w:lang w:eastAsia="uk-UA"/>
              </w:rPr>
              <w:t xml:space="preserve"> </w:t>
            </w:r>
            <w:r w:rsidRPr="003C54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Навчаль</w:t>
            </w:r>
            <w:r w:rsidRPr="003C54CB">
              <w:rPr>
                <w:sz w:val="24"/>
                <w:szCs w:val="24"/>
                <w:shd w:val="clear" w:color="auto" w:fill="FFFFFF"/>
              </w:rPr>
              <w:t xml:space="preserve">но-методичне забезпечення викладання </w:t>
            </w:r>
            <w:r>
              <w:rPr>
                <w:sz w:val="24"/>
                <w:szCs w:val="24"/>
                <w:lang w:eastAsia="uk-UA"/>
              </w:rPr>
              <w:t xml:space="preserve">предметів освітньої галузі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sz w:val="24"/>
                <w:szCs w:val="24"/>
                <w:lang w:eastAsia="uk-UA"/>
              </w:rPr>
              <w:t>Суспільствознавство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sz w:val="24"/>
                <w:szCs w:val="24"/>
                <w:shd w:val="clear" w:color="auto" w:fill="FFFFFF"/>
              </w:rPr>
              <w:t xml:space="preserve"> в 2021/2022 навчальному році»</w:t>
            </w:r>
            <w:r w:rsidRPr="00E80163">
              <w:rPr>
                <w:i/>
                <w:sz w:val="24"/>
                <w:szCs w:val="24"/>
                <w:shd w:val="clear" w:color="auto" w:fill="FFFFFF"/>
              </w:rPr>
              <w:t xml:space="preserve"> у режимі </w:t>
            </w:r>
            <w:proofErr w:type="spellStart"/>
            <w:r w:rsidRPr="00E80163">
              <w:rPr>
                <w:i/>
                <w:sz w:val="24"/>
                <w:szCs w:val="24"/>
                <w:shd w:val="clear" w:color="auto" w:fill="FFFFFF"/>
              </w:rPr>
              <w:t>офлайн</w:t>
            </w:r>
            <w:proofErr w:type="spellEnd"/>
          </w:p>
        </w:tc>
        <w:tc>
          <w:tcPr>
            <w:tcW w:w="1843" w:type="dxa"/>
          </w:tcPr>
          <w:p w:rsidR="000E7393" w:rsidRPr="000E0003" w:rsidRDefault="000E7393" w:rsidP="00860681">
            <w:pPr>
              <w:jc w:val="center"/>
              <w:rPr>
                <w:sz w:val="24"/>
                <w:szCs w:val="24"/>
              </w:rPr>
            </w:pPr>
            <w:r w:rsidRPr="000E0003">
              <w:rPr>
                <w:sz w:val="24"/>
                <w:szCs w:val="24"/>
              </w:rPr>
              <w:t>30.08</w:t>
            </w:r>
          </w:p>
          <w:p w:rsidR="000E7393" w:rsidRPr="00B04B09" w:rsidRDefault="000E7393" w:rsidP="0086068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04B09">
              <w:rPr>
                <w:i/>
                <w:sz w:val="24"/>
                <w:szCs w:val="24"/>
              </w:rPr>
              <w:t>о 10.30</w:t>
            </w:r>
          </w:p>
        </w:tc>
        <w:tc>
          <w:tcPr>
            <w:tcW w:w="1701" w:type="dxa"/>
          </w:tcPr>
          <w:p w:rsidR="000E7393" w:rsidRPr="003C54CB" w:rsidRDefault="000E7393" w:rsidP="00860681">
            <w:pPr>
              <w:jc w:val="center"/>
              <w:rPr>
                <w:sz w:val="24"/>
                <w:szCs w:val="24"/>
                <w:lang w:eastAsia="en-US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Default="000E7393" w:rsidP="008606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Гребенчук</w:t>
            </w:r>
            <w:proofErr w:type="spellEnd"/>
            <w:r>
              <w:rPr>
                <w:sz w:val="24"/>
                <w:szCs w:val="24"/>
              </w:rPr>
              <w:t xml:space="preserve"> Т.О.</w:t>
            </w:r>
          </w:p>
          <w:p w:rsidR="000E7393" w:rsidRDefault="000E7393" w:rsidP="00860681">
            <w:pPr>
              <w:jc w:val="center"/>
              <w:rPr>
                <w:sz w:val="24"/>
                <w:szCs w:val="24"/>
              </w:rPr>
            </w:pPr>
          </w:p>
          <w:p w:rsidR="000E7393" w:rsidRPr="003C54CB" w:rsidRDefault="000E7393" w:rsidP="00860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4616A8">
        <w:trPr>
          <w:trHeight w:val="860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 w:rsidP="00B86D9E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Інструктивно-методична нарада</w:t>
            </w:r>
            <w:r w:rsidRPr="003C54CB">
              <w:rPr>
                <w:sz w:val="24"/>
                <w:szCs w:val="24"/>
                <w:lang w:eastAsia="uk-UA"/>
              </w:rPr>
              <w:t xml:space="preserve"> </w:t>
            </w:r>
            <w:r w:rsidRPr="003C54CB">
              <w:rPr>
                <w:sz w:val="24"/>
                <w:szCs w:val="24"/>
              </w:rPr>
              <w:t>«</w:t>
            </w:r>
            <w:r w:rsidRPr="003C54CB">
              <w:rPr>
                <w:sz w:val="24"/>
                <w:szCs w:val="24"/>
                <w:shd w:val="clear" w:color="auto" w:fill="FFFFFF"/>
              </w:rPr>
              <w:t xml:space="preserve">Організаційно-методичне забезпечення викладання </w:t>
            </w:r>
            <w:r>
              <w:rPr>
                <w:sz w:val="24"/>
                <w:szCs w:val="24"/>
                <w:lang w:eastAsia="uk-UA"/>
              </w:rPr>
              <w:t xml:space="preserve">навчальних </w:t>
            </w:r>
            <w:r w:rsidRPr="003C54CB">
              <w:rPr>
                <w:sz w:val="24"/>
                <w:szCs w:val="24"/>
                <w:lang w:eastAsia="uk-UA"/>
              </w:rPr>
              <w:t>предметів природничої освітньої  галузі</w:t>
            </w:r>
            <w:r w:rsidRPr="003C54CB">
              <w:rPr>
                <w:sz w:val="24"/>
                <w:szCs w:val="24"/>
                <w:shd w:val="clear" w:color="auto" w:fill="FFFFFF"/>
              </w:rPr>
              <w:t xml:space="preserve"> в 2021/2022 навчальному році»  </w:t>
            </w:r>
            <w:r>
              <w:rPr>
                <w:i/>
                <w:sz w:val="24"/>
                <w:szCs w:val="24"/>
                <w:shd w:val="clear" w:color="auto" w:fill="FFFFFF"/>
              </w:rPr>
              <w:t>у режимі онлайн</w:t>
            </w:r>
          </w:p>
        </w:tc>
        <w:tc>
          <w:tcPr>
            <w:tcW w:w="1843" w:type="dxa"/>
          </w:tcPr>
          <w:p w:rsidR="000E7393" w:rsidRDefault="000E7393" w:rsidP="00B86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</w:p>
          <w:p w:rsidR="000E7393" w:rsidRPr="00474679" w:rsidRDefault="000E7393" w:rsidP="00B86D9E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74679">
              <w:rPr>
                <w:i/>
                <w:sz w:val="24"/>
                <w:szCs w:val="24"/>
                <w:lang w:eastAsia="en-US"/>
              </w:rPr>
              <w:t>об 11.00</w:t>
            </w:r>
          </w:p>
        </w:tc>
        <w:tc>
          <w:tcPr>
            <w:tcW w:w="1701" w:type="dxa"/>
          </w:tcPr>
          <w:p w:rsidR="000E7393" w:rsidRPr="003C54CB" w:rsidRDefault="000E7393" w:rsidP="00B86D9E">
            <w:pPr>
              <w:jc w:val="center"/>
              <w:rPr>
                <w:sz w:val="24"/>
                <w:szCs w:val="24"/>
                <w:lang w:eastAsia="en-US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Pr="003C54CB" w:rsidRDefault="000E7393" w:rsidP="00B86D9E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Совенко В.В.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5F2C53">
        <w:trPr>
          <w:trHeight w:val="720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1110F3" w:rsidRDefault="000E7393" w:rsidP="008E5073">
            <w:pPr>
              <w:jc w:val="both"/>
              <w:rPr>
                <w:spacing w:val="-4"/>
                <w:sz w:val="24"/>
                <w:szCs w:val="24"/>
              </w:rPr>
            </w:pPr>
            <w:r w:rsidRPr="00E80163">
              <w:rPr>
                <w:sz w:val="24"/>
                <w:szCs w:val="24"/>
                <w:lang w:eastAsia="uk-UA"/>
              </w:rPr>
              <w:t xml:space="preserve">Інструктивно-методична </w:t>
            </w:r>
            <w:r w:rsidRPr="00E80163">
              <w:rPr>
                <w:bCs/>
                <w:spacing w:val="-4"/>
                <w:sz w:val="24"/>
                <w:szCs w:val="24"/>
              </w:rPr>
              <w:t>«</w:t>
            </w:r>
            <w:r w:rsidRPr="00E80163">
              <w:rPr>
                <w:spacing w:val="-4"/>
                <w:sz w:val="24"/>
                <w:szCs w:val="24"/>
              </w:rPr>
              <w:t>Особливості змісту та тенденції розвитку технологічної освіти в сучасних умовах</w:t>
            </w:r>
            <w:r w:rsidRPr="00E80163">
              <w:rPr>
                <w:bCs/>
                <w:spacing w:val="-4"/>
                <w:sz w:val="24"/>
                <w:szCs w:val="24"/>
              </w:rPr>
              <w:t>»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 для консультантів центрів професійного розвитку педагогічних працівників,  працівників місцевих органів управління освітою, які координують роботу вчителів трудового навчання, </w:t>
            </w:r>
            <w:r w:rsidRPr="00E80163">
              <w:rPr>
                <w:bCs/>
                <w:spacing w:val="-4"/>
                <w:sz w:val="24"/>
                <w:szCs w:val="24"/>
              </w:rPr>
              <w:t xml:space="preserve">керівників методичних об’єднань вчителів трудового навчання та вчителів трудового навчання </w:t>
            </w:r>
            <w:r w:rsidRPr="00E80163">
              <w:rPr>
                <w:bCs/>
                <w:i/>
                <w:spacing w:val="-4"/>
                <w:sz w:val="24"/>
                <w:szCs w:val="24"/>
              </w:rPr>
              <w:t>у режимі онлайн</w:t>
            </w:r>
          </w:p>
        </w:tc>
        <w:tc>
          <w:tcPr>
            <w:tcW w:w="1843" w:type="dxa"/>
            <w:vAlign w:val="center"/>
          </w:tcPr>
          <w:p w:rsidR="000E7393" w:rsidRPr="000E0003" w:rsidRDefault="000E7393" w:rsidP="00E80163">
            <w:pPr>
              <w:jc w:val="center"/>
              <w:rPr>
                <w:sz w:val="24"/>
                <w:szCs w:val="24"/>
              </w:rPr>
            </w:pPr>
            <w:r w:rsidRPr="000E0003">
              <w:rPr>
                <w:sz w:val="24"/>
                <w:szCs w:val="24"/>
              </w:rPr>
              <w:t>30.08</w:t>
            </w:r>
          </w:p>
          <w:p w:rsidR="000E7393" w:rsidRPr="00C64DB8" w:rsidRDefault="000E7393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C64DB8">
              <w:rPr>
                <w:i/>
                <w:sz w:val="24"/>
                <w:szCs w:val="24"/>
              </w:rPr>
              <w:t>о 12.00</w:t>
            </w:r>
          </w:p>
          <w:p w:rsidR="000E7393" w:rsidRPr="003C54CB" w:rsidRDefault="000E7393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0E7393" w:rsidRPr="003C54CB" w:rsidRDefault="000E7393" w:rsidP="006808B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:rsidR="000E7393" w:rsidRDefault="000E7393" w:rsidP="006808B2">
            <w:pPr>
              <w:jc w:val="center"/>
              <w:rPr>
                <w:sz w:val="24"/>
                <w:szCs w:val="24"/>
                <w:lang w:eastAsia="uk-UA"/>
              </w:rPr>
            </w:pPr>
            <w:r w:rsidRPr="003C54CB">
              <w:rPr>
                <w:sz w:val="24"/>
                <w:szCs w:val="24"/>
                <w:lang w:eastAsia="uk-UA"/>
              </w:rPr>
              <w:t>інформація</w:t>
            </w:r>
          </w:p>
          <w:p w:rsidR="00151ADA" w:rsidRDefault="00151ADA" w:rsidP="006808B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151ADA" w:rsidRPr="003C54CB" w:rsidRDefault="00151ADA" w:rsidP="006808B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0E7393" w:rsidRPr="003C54CB" w:rsidRDefault="000E7393" w:rsidP="006808B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0E7393" w:rsidRPr="003C54CB" w:rsidRDefault="000E7393" w:rsidP="006808B2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0E7393" w:rsidRPr="005F1392" w:rsidRDefault="000E739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5F1392">
              <w:rPr>
                <w:sz w:val="24"/>
                <w:szCs w:val="24"/>
              </w:rPr>
              <w:t>Сацюк О.І.</w:t>
            </w:r>
          </w:p>
          <w:p w:rsidR="000E7393" w:rsidRDefault="000E7393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F1392">
              <w:rPr>
                <w:sz w:val="24"/>
                <w:szCs w:val="24"/>
              </w:rPr>
              <w:t>Однорог</w:t>
            </w:r>
            <w:proofErr w:type="spellEnd"/>
            <w:r w:rsidRPr="005F1392">
              <w:rPr>
                <w:sz w:val="24"/>
                <w:szCs w:val="24"/>
              </w:rPr>
              <w:t xml:space="preserve"> О.П.</w:t>
            </w:r>
          </w:p>
          <w:p w:rsidR="00151ADA" w:rsidRDefault="00151ADA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  <w:p w:rsidR="00151ADA" w:rsidRDefault="00151ADA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  <w:p w:rsidR="00151ADA" w:rsidRPr="003C54CB" w:rsidRDefault="00151ADA">
            <w:pPr>
              <w:tabs>
                <w:tab w:val="left" w:pos="2820"/>
              </w:tabs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:rsidR="000E7393" w:rsidRPr="003C54CB" w:rsidRDefault="000E7393" w:rsidP="006808B2">
            <w:pPr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4616A8">
        <w:trPr>
          <w:trHeight w:val="720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>
            <w:pPr>
              <w:pStyle w:val="a4"/>
              <w:jc w:val="both"/>
              <w:rPr>
                <w:bCs/>
                <w:sz w:val="24"/>
                <w:szCs w:val="24"/>
                <w:lang w:val="uk-UA"/>
              </w:rPr>
            </w:pPr>
            <w:r w:rsidRPr="003C54CB">
              <w:rPr>
                <w:sz w:val="24"/>
                <w:szCs w:val="24"/>
                <w:lang w:val="uk-UA"/>
              </w:rPr>
              <w:t>Інструктивно-методична нарада «</w:t>
            </w:r>
            <w:r w:rsidRPr="003C54CB">
              <w:rPr>
                <w:sz w:val="24"/>
                <w:szCs w:val="24"/>
                <w:shd w:val="clear" w:color="auto" w:fill="FFFFFF"/>
                <w:lang w:val="uk-UA"/>
              </w:rPr>
              <w:t xml:space="preserve">Організаційно-методичне забезпечення викладання фізичної культури в 2021/2022 навчальному році»  </w:t>
            </w:r>
            <w:r w:rsidRPr="00A57990">
              <w:rPr>
                <w:i/>
                <w:sz w:val="24"/>
                <w:szCs w:val="24"/>
                <w:shd w:val="clear" w:color="auto" w:fill="FFFFFF"/>
                <w:lang w:val="uk-UA"/>
              </w:rPr>
              <w:t>у режимі онлайн</w:t>
            </w:r>
          </w:p>
        </w:tc>
        <w:tc>
          <w:tcPr>
            <w:tcW w:w="1843" w:type="dxa"/>
          </w:tcPr>
          <w:p w:rsidR="000E7393" w:rsidRDefault="000E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 </w:t>
            </w:r>
          </w:p>
          <w:p w:rsidR="000E7393" w:rsidRPr="00A57990" w:rsidRDefault="000E739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 12.00</w:t>
            </w:r>
          </w:p>
        </w:tc>
        <w:tc>
          <w:tcPr>
            <w:tcW w:w="1701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Качуровський В.С.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E80163">
        <w:trPr>
          <w:trHeight w:val="274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>
            <w:pPr>
              <w:pStyle w:val="a4"/>
              <w:jc w:val="both"/>
              <w:rPr>
                <w:bCs/>
                <w:sz w:val="24"/>
                <w:szCs w:val="24"/>
                <w:lang w:val="uk-UA"/>
              </w:rPr>
            </w:pPr>
            <w:r w:rsidRPr="003C54CB">
              <w:rPr>
                <w:sz w:val="24"/>
                <w:szCs w:val="24"/>
                <w:lang w:val="uk-UA"/>
              </w:rPr>
              <w:t>Інструктивно-методична нарада «</w:t>
            </w:r>
            <w:r w:rsidRPr="003C54CB">
              <w:rPr>
                <w:sz w:val="24"/>
                <w:szCs w:val="24"/>
                <w:shd w:val="clear" w:color="auto" w:fill="FFFFFF"/>
                <w:lang w:val="uk-UA"/>
              </w:rPr>
              <w:t xml:space="preserve">Організаційно-методичне забезпечення викладання предмета "Захист України" в 2021/2022 навчальному році» </w:t>
            </w:r>
            <w:r w:rsidRPr="00A57990">
              <w:rPr>
                <w:i/>
                <w:sz w:val="24"/>
                <w:szCs w:val="24"/>
                <w:shd w:val="clear" w:color="auto" w:fill="FFFFFF"/>
                <w:lang w:val="uk-UA"/>
              </w:rPr>
              <w:t>у режимі онлайн</w:t>
            </w:r>
          </w:p>
        </w:tc>
        <w:tc>
          <w:tcPr>
            <w:tcW w:w="1843" w:type="dxa"/>
          </w:tcPr>
          <w:p w:rsidR="000E7393" w:rsidRDefault="000E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</w:p>
          <w:p w:rsidR="000E7393" w:rsidRPr="00A57990" w:rsidRDefault="000E7393">
            <w:pPr>
              <w:jc w:val="center"/>
              <w:rPr>
                <w:i/>
                <w:sz w:val="24"/>
                <w:szCs w:val="24"/>
              </w:rPr>
            </w:pPr>
            <w:r w:rsidRPr="00A57990">
              <w:rPr>
                <w:i/>
                <w:sz w:val="24"/>
                <w:szCs w:val="24"/>
              </w:rPr>
              <w:t>о 14.00</w:t>
            </w:r>
          </w:p>
        </w:tc>
        <w:tc>
          <w:tcPr>
            <w:tcW w:w="1701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Качуровський В.С.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E7393" w:rsidRPr="003C54CB" w:rsidTr="004616A8">
        <w:trPr>
          <w:trHeight w:val="692"/>
        </w:trPr>
        <w:tc>
          <w:tcPr>
            <w:tcW w:w="549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E7393" w:rsidRPr="003C54CB" w:rsidRDefault="000E7393">
            <w:pPr>
              <w:ind w:left="48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Інструктивно-методична нарада «Особливості викладання</w:t>
            </w:r>
            <w:r w:rsidRPr="003C54CB">
              <w:rPr>
                <w:sz w:val="24"/>
                <w:szCs w:val="24"/>
                <w:shd w:val="clear" w:color="auto" w:fill="FFFFFF"/>
              </w:rPr>
              <w:t xml:space="preserve"> у 2021/2022 навчальному році </w:t>
            </w:r>
            <w:r w:rsidRPr="003C54CB">
              <w:rPr>
                <w:sz w:val="24"/>
                <w:szCs w:val="24"/>
              </w:rPr>
              <w:t xml:space="preserve">предметів освітньої галузі </w:t>
            </w:r>
            <w:r w:rsidRPr="003C54CB">
              <w:rPr>
                <w:sz w:val="24"/>
                <w:szCs w:val="24"/>
                <w:shd w:val="clear" w:color="auto" w:fill="FFFFFF"/>
              </w:rPr>
              <w:t>"</w:t>
            </w:r>
            <w:r w:rsidRPr="003C54CB">
              <w:rPr>
                <w:sz w:val="24"/>
                <w:szCs w:val="24"/>
              </w:rPr>
              <w:t>Мистецтво</w:t>
            </w:r>
            <w:r w:rsidRPr="003C54CB">
              <w:rPr>
                <w:sz w:val="24"/>
                <w:szCs w:val="24"/>
                <w:shd w:val="clear" w:color="auto" w:fill="FFFFFF"/>
              </w:rPr>
              <w:t>"</w:t>
            </w:r>
            <w:r w:rsidRPr="003C54CB">
              <w:rPr>
                <w:sz w:val="24"/>
                <w:szCs w:val="24"/>
              </w:rPr>
              <w:t xml:space="preserve"> в контексті Нової української школи» </w:t>
            </w:r>
            <w:r>
              <w:rPr>
                <w:i/>
                <w:sz w:val="24"/>
                <w:szCs w:val="24"/>
                <w:shd w:val="clear" w:color="auto" w:fill="FFFFFF"/>
              </w:rPr>
              <w:t>у режимі онлайн</w:t>
            </w:r>
          </w:p>
        </w:tc>
        <w:tc>
          <w:tcPr>
            <w:tcW w:w="1843" w:type="dxa"/>
          </w:tcPr>
          <w:p w:rsidR="000E7393" w:rsidRDefault="000E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</w:t>
            </w:r>
          </w:p>
          <w:p w:rsidR="000E7393" w:rsidRPr="0073608C" w:rsidRDefault="000E7393">
            <w:pPr>
              <w:jc w:val="center"/>
              <w:rPr>
                <w:i/>
                <w:sz w:val="24"/>
                <w:szCs w:val="24"/>
              </w:rPr>
            </w:pPr>
            <w:r w:rsidRPr="0073608C">
              <w:rPr>
                <w:i/>
                <w:sz w:val="24"/>
                <w:szCs w:val="24"/>
              </w:rPr>
              <w:t>об 11.00</w:t>
            </w:r>
          </w:p>
        </w:tc>
        <w:tc>
          <w:tcPr>
            <w:tcW w:w="1701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E7393" w:rsidRPr="003C54CB" w:rsidRDefault="000E7393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Логімахова</w:t>
            </w:r>
            <w:proofErr w:type="spellEnd"/>
            <w:r w:rsidRPr="003C54C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273" w:type="dxa"/>
          </w:tcPr>
          <w:p w:rsidR="000E7393" w:rsidRPr="003C54CB" w:rsidRDefault="000E739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C06284">
      <w:pPr>
        <w:pStyle w:val="11"/>
        <w:ind w:firstLine="709"/>
      </w:pPr>
      <w:bookmarkStart w:id="0" w:name="_GoBack"/>
      <w:bookmarkEnd w:id="0"/>
      <w:r w:rsidRPr="003C54CB">
        <w:t>ІV. Всеукраїнські та обласні заходи з учнівською молоддю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52"/>
        <w:gridCol w:w="1700"/>
        <w:gridCol w:w="2127"/>
        <w:gridCol w:w="1559"/>
      </w:tblGrid>
      <w:tr w:rsidR="006F3CF0" w:rsidRPr="003C54CB" w:rsidTr="00C06284">
        <w:trPr>
          <w:trHeight w:val="350"/>
        </w:trPr>
        <w:tc>
          <w:tcPr>
            <w:tcW w:w="55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C06284">
      <w:pPr>
        <w:pStyle w:val="11"/>
        <w:ind w:firstLine="709"/>
      </w:pPr>
      <w:r w:rsidRPr="003C54CB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6F3CF0" w:rsidRPr="003C54CB" w:rsidTr="00C06284">
        <w:trPr>
          <w:trHeight w:val="188"/>
        </w:trPr>
        <w:tc>
          <w:tcPr>
            <w:tcW w:w="550" w:type="dxa"/>
          </w:tcPr>
          <w:p w:rsidR="006F3CF0" w:rsidRPr="003C54CB" w:rsidRDefault="006F3CF0">
            <w:pPr>
              <w:pStyle w:val="3"/>
              <w:keepNext w:val="0"/>
              <w:autoSpaceDE/>
              <w:ind w:firstLine="709"/>
              <w:jc w:val="center"/>
              <w:outlineLvl w:val="9"/>
            </w:pPr>
          </w:p>
        </w:tc>
        <w:tc>
          <w:tcPr>
            <w:tcW w:w="738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C06284">
      <w:pPr>
        <w:jc w:val="center"/>
        <w:rPr>
          <w:b/>
          <w:sz w:val="24"/>
          <w:szCs w:val="24"/>
        </w:rPr>
      </w:pPr>
      <w:r w:rsidRPr="003C54CB">
        <w:rPr>
          <w:b/>
          <w:sz w:val="24"/>
          <w:szCs w:val="24"/>
        </w:rPr>
        <w:t>VІ. Забезпечення прозорості функціонування закладів освіти,</w:t>
      </w:r>
    </w:p>
    <w:p w:rsidR="006F3CF0" w:rsidRPr="003C54CB" w:rsidRDefault="006F3CF0" w:rsidP="00C06284">
      <w:pPr>
        <w:jc w:val="center"/>
        <w:rPr>
          <w:b/>
          <w:sz w:val="24"/>
          <w:szCs w:val="24"/>
        </w:rPr>
      </w:pPr>
      <w:r w:rsidRPr="003C54CB">
        <w:rPr>
          <w:b/>
          <w:sz w:val="24"/>
          <w:szCs w:val="24"/>
        </w:rPr>
        <w:t>консультації з громадськістю, організація роботи із зверненнями громадян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6F3CF0" w:rsidRPr="003C54CB" w:rsidTr="00C06284">
        <w:trPr>
          <w:trHeight w:val="142"/>
        </w:trPr>
        <w:tc>
          <w:tcPr>
            <w:tcW w:w="540" w:type="dxa"/>
          </w:tcPr>
          <w:p w:rsidR="006F3CF0" w:rsidRPr="003C54CB" w:rsidRDefault="006F3CF0">
            <w:pPr>
              <w:pStyle w:val="3"/>
              <w:keepNext w:val="0"/>
              <w:autoSpaceDE/>
              <w:ind w:firstLine="709"/>
              <w:jc w:val="center"/>
              <w:outlineLvl w:val="9"/>
            </w:pPr>
            <w:r w:rsidRPr="003C54CB">
              <w:t>1</w:t>
            </w:r>
          </w:p>
        </w:tc>
        <w:tc>
          <w:tcPr>
            <w:tcW w:w="738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C06284">
      <w:pPr>
        <w:rPr>
          <w:b/>
          <w:sz w:val="24"/>
          <w:szCs w:val="24"/>
        </w:rPr>
      </w:pPr>
      <w:r w:rsidRPr="003C54CB">
        <w:rPr>
          <w:b/>
          <w:sz w:val="24"/>
          <w:szCs w:val="24"/>
        </w:rPr>
        <w:t xml:space="preserve">                              VІІ.  Питання, що будуть внесені на розгляд та затвердження сесії обласної ради чи колегії облдержадміністрації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6F3CF0" w:rsidRPr="003C54CB" w:rsidTr="00C06284">
        <w:trPr>
          <w:trHeight w:val="217"/>
        </w:trPr>
        <w:tc>
          <w:tcPr>
            <w:tcW w:w="55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6F3CF0" w:rsidRPr="003C54CB" w:rsidRDefault="006F3CF0">
            <w:pPr>
              <w:ind w:firstLine="7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6F3CF0" w:rsidRPr="003C54CB" w:rsidRDefault="006F3CF0">
            <w:pPr>
              <w:pStyle w:val="4"/>
              <w:ind w:firstLine="709"/>
              <w:jc w:val="center"/>
            </w:pPr>
          </w:p>
        </w:tc>
        <w:tc>
          <w:tcPr>
            <w:tcW w:w="1980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C06284">
      <w:pPr>
        <w:jc w:val="center"/>
        <w:rPr>
          <w:b/>
          <w:sz w:val="24"/>
          <w:szCs w:val="24"/>
        </w:rPr>
      </w:pPr>
      <w:r w:rsidRPr="003C54CB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1980"/>
        <w:gridCol w:w="1706"/>
      </w:tblGrid>
      <w:tr w:rsidR="006F3CF0" w:rsidRPr="003C54CB" w:rsidTr="00C06284">
        <w:trPr>
          <w:trHeight w:val="217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:rsidR="006F3CF0" w:rsidRPr="003C54CB" w:rsidRDefault="006F3CF0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3C54CB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3C54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(за окремим графіком)</w:t>
            </w:r>
          </w:p>
        </w:tc>
        <w:tc>
          <w:tcPr>
            <w:tcW w:w="1752" w:type="dxa"/>
          </w:tcPr>
          <w:p w:rsidR="006F3CF0" w:rsidRPr="003C54CB" w:rsidRDefault="006F3CF0">
            <w:pPr>
              <w:pStyle w:val="4"/>
              <w:jc w:val="center"/>
            </w:pPr>
            <w:r w:rsidRPr="003C54CB">
              <w:t>протоколи</w:t>
            </w:r>
          </w:p>
        </w:tc>
        <w:tc>
          <w:tcPr>
            <w:tcW w:w="198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Кабан Л.В.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члени ради</w:t>
            </w:r>
          </w:p>
        </w:tc>
        <w:tc>
          <w:tcPr>
            <w:tcW w:w="1706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6F3CF0" w:rsidRPr="003C54CB" w:rsidRDefault="006F3CF0" w:rsidP="00C06284">
      <w:pPr>
        <w:jc w:val="center"/>
        <w:rPr>
          <w:b/>
          <w:sz w:val="24"/>
          <w:szCs w:val="24"/>
        </w:rPr>
      </w:pPr>
      <w:r w:rsidRPr="003C54CB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6F3CF0" w:rsidRPr="003C54CB" w:rsidTr="005D571A">
        <w:trPr>
          <w:trHeight w:val="348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4616A8">
            <w:pPr>
              <w:spacing w:line="276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Підготовка та участь у роботі серпневої педагогічної ради освітян Київщини </w:t>
            </w:r>
          </w:p>
        </w:tc>
        <w:tc>
          <w:tcPr>
            <w:tcW w:w="1800" w:type="dxa"/>
          </w:tcPr>
          <w:p w:rsidR="006F3CF0" w:rsidRPr="003C54CB" w:rsidRDefault="006F3CF0">
            <w:pPr>
              <w:spacing w:line="276" w:lineRule="auto"/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6F3CF0" w:rsidRPr="003C54CB" w:rsidRDefault="006F3CF0" w:rsidP="004616A8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r w:rsidRPr="003C54CB">
              <w:rPr>
                <w:spacing w:val="-4"/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6F3CF0" w:rsidRPr="003C54CB" w:rsidRDefault="006F3CF0">
            <w:pPr>
              <w:spacing w:line="276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C54CB">
              <w:rPr>
                <w:color w:val="000000"/>
                <w:spacing w:val="-4"/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spacing w:line="276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3C54CB">
              <w:rPr>
                <w:color w:val="000000"/>
                <w:spacing w:val="-4"/>
                <w:sz w:val="24"/>
                <w:szCs w:val="24"/>
              </w:rPr>
              <w:t>Бачинська Є.М.</w:t>
            </w:r>
          </w:p>
          <w:p w:rsidR="006F3CF0" w:rsidRPr="003C54CB" w:rsidRDefault="006F3CF0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3C54CB">
              <w:rPr>
                <w:spacing w:val="-4"/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pacing w:val="-4"/>
                <w:sz w:val="24"/>
                <w:szCs w:val="24"/>
              </w:rPr>
              <w:t xml:space="preserve"> О.В.</w:t>
            </w:r>
          </w:p>
        </w:tc>
        <w:tc>
          <w:tcPr>
            <w:tcW w:w="1706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F4433A">
        <w:trPr>
          <w:trHeight w:val="348"/>
        </w:trPr>
        <w:tc>
          <w:tcPr>
            <w:tcW w:w="549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</w:tc>
        <w:tc>
          <w:tcPr>
            <w:tcW w:w="1800" w:type="dxa"/>
            <w:vMerge w:val="restart"/>
          </w:tcPr>
          <w:p w:rsidR="006F3CF0" w:rsidRPr="003C54CB" w:rsidRDefault="006F3CF0" w:rsidP="004616A8">
            <w:pPr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  <w:vMerge w:val="restart"/>
          </w:tcPr>
          <w:p w:rsidR="006F3CF0" w:rsidRPr="003C54CB" w:rsidRDefault="006F3CF0" w:rsidP="00F139C8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</w:pPr>
            <w:r w:rsidRPr="003C54CB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плани</w:t>
            </w:r>
          </w:p>
          <w:p w:rsidR="006F3CF0" w:rsidRPr="003C54CB" w:rsidRDefault="006F3CF0" w:rsidP="00F139C8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</w:pPr>
            <w:r w:rsidRPr="003C54CB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звіти</w:t>
            </w:r>
          </w:p>
          <w:p w:rsidR="006F3CF0" w:rsidRPr="003C54CB" w:rsidRDefault="006F3CF0" w:rsidP="00F139C8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</w:pPr>
            <w:r w:rsidRPr="003C54CB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листи</w:t>
            </w:r>
          </w:p>
          <w:p w:rsidR="006F3CF0" w:rsidRPr="003C54CB" w:rsidRDefault="006F3CF0" w:rsidP="00F139C8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 w:eastAsia="ru-RU"/>
              </w:rPr>
            </w:pPr>
            <w:r w:rsidRPr="003C54CB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  <w:vMerge w:val="restart"/>
          </w:tcPr>
          <w:p w:rsidR="006F3CF0" w:rsidRPr="003C54CB" w:rsidRDefault="006F3CF0" w:rsidP="006D4B9A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Бендерець Н.М.</w:t>
            </w:r>
          </w:p>
          <w:p w:rsidR="006F3CF0" w:rsidRPr="003C54CB" w:rsidRDefault="006F3CF0" w:rsidP="006D4B9A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Бачинська Є.М.</w:t>
            </w:r>
          </w:p>
          <w:p w:rsidR="006F3CF0" w:rsidRPr="003C54CB" w:rsidRDefault="006F3CF0" w:rsidP="006D4B9A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О.В.</w:t>
            </w:r>
          </w:p>
          <w:p w:rsidR="006F3CF0" w:rsidRPr="003C54CB" w:rsidRDefault="006F3CF0" w:rsidP="006D4B9A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Захарченко Н.В.</w:t>
            </w:r>
          </w:p>
          <w:p w:rsidR="006F3CF0" w:rsidRPr="003C54CB" w:rsidRDefault="006F3CF0" w:rsidP="006D4B9A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Т.М. </w:t>
            </w:r>
            <w:proofErr w:type="spellStart"/>
            <w:r w:rsidRPr="003C54CB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Ю.М.</w:t>
            </w:r>
          </w:p>
          <w:p w:rsidR="006F3CF0" w:rsidRPr="003C54CB" w:rsidRDefault="006F3CF0" w:rsidP="006D4B9A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Засуха М.Ю.</w:t>
            </w:r>
          </w:p>
          <w:p w:rsidR="006F3CF0" w:rsidRPr="003C54CB" w:rsidRDefault="006F3CF0" w:rsidP="006D4B9A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Ревуцька Н.М.</w:t>
            </w:r>
          </w:p>
        </w:tc>
        <w:tc>
          <w:tcPr>
            <w:tcW w:w="1706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F4433A">
        <w:trPr>
          <w:trHeight w:val="1528"/>
        </w:trPr>
        <w:tc>
          <w:tcPr>
            <w:tcW w:w="549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  <w:vMerge/>
          </w:tcPr>
          <w:p w:rsidR="006F3CF0" w:rsidRPr="003C54CB" w:rsidRDefault="006F3CF0" w:rsidP="004616A8">
            <w:pPr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F3CF0" w:rsidRPr="003C54CB" w:rsidRDefault="006F3CF0" w:rsidP="00F139C8">
            <w:pPr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F4433A">
        <w:trPr>
          <w:trHeight w:val="217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Підготовка інформаційно-аналітичних документів про результати ЗНО/ДПА – 2021: регіональний аспект</w:t>
            </w:r>
          </w:p>
        </w:tc>
        <w:tc>
          <w:tcPr>
            <w:tcW w:w="1800" w:type="dxa"/>
          </w:tcPr>
          <w:p w:rsidR="006F3CF0" w:rsidRPr="003C54CB" w:rsidRDefault="006F3CF0" w:rsidP="004616A8">
            <w:pPr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6F3CF0" w:rsidRPr="003C54CB" w:rsidRDefault="006F3CF0" w:rsidP="00F139C8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</w:pPr>
            <w:r w:rsidRPr="003C54CB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довідка</w:t>
            </w: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5D571A">
        <w:trPr>
          <w:trHeight w:val="217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3C54CB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00" w:type="dxa"/>
          </w:tcPr>
          <w:p w:rsidR="006F3CF0" w:rsidRPr="003C54CB" w:rsidRDefault="006F3CF0" w:rsidP="004616A8">
            <w:pPr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6F3CF0" w:rsidRPr="003C54CB" w:rsidRDefault="006F3CF0" w:rsidP="00277F8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 w:eastAsia="ru-RU"/>
              </w:rPr>
            </w:pPr>
            <w:r w:rsidRPr="003C54CB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Т.М.</w:t>
            </w:r>
          </w:p>
          <w:p w:rsidR="006F3CF0" w:rsidRPr="003C54CB" w:rsidRDefault="006F3CF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706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5D571A">
        <w:trPr>
          <w:trHeight w:val="217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00" w:type="dxa"/>
          </w:tcPr>
          <w:p w:rsidR="006F3CF0" w:rsidRPr="003C54CB" w:rsidRDefault="006F3CF0" w:rsidP="004616A8">
            <w:pPr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</w:tcPr>
          <w:p w:rsidR="006F3CF0" w:rsidRPr="003C54CB" w:rsidRDefault="006F3CF0" w:rsidP="004616A8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6F3CF0" w:rsidRPr="003C54CB" w:rsidRDefault="006F3CF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3C54CB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6F3CF0" w:rsidRPr="003C54CB" w:rsidRDefault="006F3CF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3C54CB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6F3CF0" w:rsidRPr="003C54CB" w:rsidRDefault="006F3CF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3C54CB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706" w:type="dxa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5D571A">
        <w:trPr>
          <w:trHeight w:val="852"/>
        </w:trPr>
        <w:tc>
          <w:tcPr>
            <w:tcW w:w="549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spacing w:val="-6"/>
                <w:sz w:val="24"/>
                <w:szCs w:val="24"/>
              </w:rPr>
            </w:pPr>
            <w:r w:rsidRPr="003C54CB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3C54CB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3C54CB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  <w:vMerge w:val="restart"/>
          </w:tcPr>
          <w:p w:rsidR="006F3CF0" w:rsidRPr="003C54CB" w:rsidRDefault="006F3CF0" w:rsidP="004616A8">
            <w:pPr>
              <w:jc w:val="center"/>
            </w:pPr>
            <w:r w:rsidRPr="003C54CB">
              <w:rPr>
                <w:sz w:val="24"/>
                <w:szCs w:val="24"/>
              </w:rPr>
              <w:t>серпень</w:t>
            </w:r>
          </w:p>
        </w:tc>
        <w:tc>
          <w:tcPr>
            <w:tcW w:w="1752" w:type="dxa"/>
            <w:vMerge w:val="restart"/>
          </w:tcPr>
          <w:p w:rsidR="006F3CF0" w:rsidRPr="003C54CB" w:rsidRDefault="006F3CF0" w:rsidP="00277F8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Cs w:val="24"/>
                <w:lang w:val="uk-UA" w:eastAsia="ru-RU"/>
              </w:rPr>
            </w:pPr>
            <w:r w:rsidRPr="003C54CB">
              <w:rPr>
                <w:rFonts w:ascii="Times New Roman" w:hAnsi="Times New Roman" w:cs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  <w:vMerge w:val="restart"/>
          </w:tcPr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3C54CB">
              <w:rPr>
                <w:spacing w:val="-6"/>
                <w:sz w:val="24"/>
                <w:szCs w:val="24"/>
              </w:rPr>
              <w:t>Матушевська</w:t>
            </w:r>
            <w:proofErr w:type="spellEnd"/>
            <w:r w:rsidRPr="003C54CB">
              <w:rPr>
                <w:spacing w:val="-6"/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3C54CB">
              <w:rPr>
                <w:spacing w:val="-6"/>
                <w:sz w:val="24"/>
                <w:szCs w:val="24"/>
              </w:rPr>
              <w:t>Ткач О.Ю.</w:t>
            </w:r>
          </w:p>
        </w:tc>
        <w:tc>
          <w:tcPr>
            <w:tcW w:w="1706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5D571A">
        <w:trPr>
          <w:trHeight w:val="564"/>
        </w:trPr>
        <w:tc>
          <w:tcPr>
            <w:tcW w:w="549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3C54CB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3C54CB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00" w:type="dxa"/>
            <w:vMerge/>
            <w:vAlign w:val="center"/>
          </w:tcPr>
          <w:p w:rsidR="006F3CF0" w:rsidRPr="003C54CB" w:rsidRDefault="006F3CF0">
            <w:pPr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F3CF0" w:rsidRPr="003C54CB" w:rsidRDefault="006F3CF0">
            <w:pPr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</w:tr>
      <w:tr w:rsidR="006F3CF0" w:rsidRPr="003C54CB" w:rsidTr="005D571A">
        <w:trPr>
          <w:trHeight w:val="882"/>
        </w:trPr>
        <w:tc>
          <w:tcPr>
            <w:tcW w:w="549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3C54CB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3C54CB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3C54CB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3C54CB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3C54CB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00" w:type="dxa"/>
            <w:vMerge/>
            <w:vAlign w:val="center"/>
          </w:tcPr>
          <w:p w:rsidR="006F3CF0" w:rsidRPr="003C54CB" w:rsidRDefault="006F3CF0">
            <w:pPr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F3CF0" w:rsidRPr="003C54CB" w:rsidRDefault="006F3CF0">
            <w:pPr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F3CF0" w:rsidRPr="003C54CB" w:rsidRDefault="006F3CF0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6F3CF0" w:rsidRPr="003C54CB" w:rsidRDefault="006F3CF0" w:rsidP="005F0181">
      <w:pPr>
        <w:jc w:val="center"/>
        <w:rPr>
          <w:b/>
          <w:spacing w:val="-6"/>
          <w:sz w:val="24"/>
          <w:szCs w:val="24"/>
        </w:rPr>
      </w:pPr>
      <w:r w:rsidRPr="003C54CB">
        <w:rPr>
          <w:b/>
          <w:spacing w:val="-6"/>
          <w:sz w:val="24"/>
          <w:szCs w:val="24"/>
        </w:rPr>
        <w:t>Х. План-графік курсів підвищення фахової кваліфікації педагогічних кадрів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6F3CF0" w:rsidRPr="003C54CB" w:rsidTr="005F0181">
        <w:trPr>
          <w:trHeight w:val="217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</w:t>
            </w:r>
          </w:p>
        </w:tc>
        <w:tc>
          <w:tcPr>
            <w:tcW w:w="14616" w:type="dxa"/>
            <w:gridSpan w:val="5"/>
          </w:tcPr>
          <w:p w:rsidR="006F3CF0" w:rsidRPr="003C54CB" w:rsidRDefault="006F3CF0" w:rsidP="007352B5">
            <w:pPr>
              <w:jc w:val="both"/>
              <w:rPr>
                <w:b/>
                <w:i/>
                <w:sz w:val="24"/>
                <w:szCs w:val="24"/>
              </w:rPr>
            </w:pPr>
            <w:r w:rsidRPr="003C54CB">
              <w:rPr>
                <w:b/>
                <w:i/>
                <w:iCs/>
                <w:sz w:val="24"/>
                <w:szCs w:val="24"/>
              </w:rPr>
              <w:t xml:space="preserve">10.1. </w:t>
            </w:r>
            <w:r w:rsidRPr="003C54CB">
              <w:rPr>
                <w:b/>
                <w:i/>
                <w:sz w:val="24"/>
                <w:szCs w:val="24"/>
              </w:rPr>
              <w:t>Проведення курсів підвищення фахової кваліфікації керівних та педагогічних кадрів на базі КНЗ КОР «КОІПОПК»</w:t>
            </w:r>
          </w:p>
          <w:p w:rsidR="006F3CF0" w:rsidRPr="003C54CB" w:rsidRDefault="006F3CF0" w:rsidP="007352B5">
            <w:pPr>
              <w:jc w:val="both"/>
              <w:rPr>
                <w:sz w:val="24"/>
                <w:szCs w:val="24"/>
              </w:rPr>
            </w:pPr>
            <w:r w:rsidRPr="003C54CB">
              <w:rPr>
                <w:b/>
                <w:i/>
                <w:sz w:val="24"/>
                <w:szCs w:val="24"/>
              </w:rPr>
              <w:t xml:space="preserve"> (очно-заочна форма навчання)</w:t>
            </w:r>
          </w:p>
        </w:tc>
      </w:tr>
      <w:tr w:rsidR="006F3CF0" w:rsidRPr="003C54CB" w:rsidTr="00541D61">
        <w:trPr>
          <w:trHeight w:val="230"/>
        </w:trPr>
        <w:tc>
          <w:tcPr>
            <w:tcW w:w="549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української мови і літератури  спец., ІІ, І, вища</w:t>
            </w:r>
          </w:p>
        </w:tc>
        <w:tc>
          <w:tcPr>
            <w:tcW w:w="1800" w:type="dxa"/>
            <w:vMerge w:val="restart"/>
          </w:tcPr>
          <w:p w:rsidR="006F3CF0" w:rsidRPr="003C54CB" w:rsidRDefault="006F3CF0" w:rsidP="00A06868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16.08-18.08,</w:t>
            </w:r>
          </w:p>
          <w:p w:rsidR="006F3CF0" w:rsidRPr="003C54CB" w:rsidRDefault="006F3CF0" w:rsidP="00A06868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 дні на вибір слухача,</w:t>
            </w:r>
          </w:p>
          <w:p w:rsidR="006F3CF0" w:rsidRPr="003C54CB" w:rsidRDefault="006F3CF0" w:rsidP="00A06868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09.09-10.09</w:t>
            </w:r>
          </w:p>
        </w:tc>
        <w:tc>
          <w:tcPr>
            <w:tcW w:w="1752" w:type="dxa"/>
            <w:vMerge w:val="restart"/>
          </w:tcPr>
          <w:p w:rsidR="006F3CF0" w:rsidRPr="003C54CB" w:rsidRDefault="006F3CF0">
            <w:pPr>
              <w:pStyle w:val="4"/>
              <w:ind w:firstLine="27"/>
              <w:jc w:val="center"/>
            </w:pPr>
            <w:r w:rsidRPr="003C54CB">
              <w:t>до наказів</w:t>
            </w:r>
          </w:p>
        </w:tc>
        <w:tc>
          <w:tcPr>
            <w:tcW w:w="1980" w:type="dxa"/>
            <w:vMerge w:val="restart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розробники курсів</w:t>
            </w:r>
          </w:p>
        </w:tc>
        <w:tc>
          <w:tcPr>
            <w:tcW w:w="1706" w:type="dxa"/>
            <w:vMerge w:val="restart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263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зарубіжної літератури  спец., ІІ, І, вища</w:t>
            </w:r>
          </w:p>
        </w:tc>
        <w:tc>
          <w:tcPr>
            <w:tcW w:w="180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ind w:firstLine="27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5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математики  спец., ІІ, І, вища</w:t>
            </w:r>
          </w:p>
        </w:tc>
        <w:tc>
          <w:tcPr>
            <w:tcW w:w="180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ind w:firstLine="27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4F2A2F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географії та природознавства  спец., ІІ, І, вища</w:t>
            </w:r>
          </w:p>
        </w:tc>
        <w:tc>
          <w:tcPr>
            <w:tcW w:w="180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ind w:firstLine="27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201"/>
        </w:trPr>
        <w:tc>
          <w:tcPr>
            <w:tcW w:w="549" w:type="dxa"/>
            <w:vMerge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Вихователі закладів дошкільної освіти  спец., ІІ, І, вища</w:t>
            </w:r>
          </w:p>
        </w:tc>
        <w:tc>
          <w:tcPr>
            <w:tcW w:w="180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ind w:firstLine="27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67F7">
        <w:trPr>
          <w:trHeight w:val="217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16" w:type="dxa"/>
            <w:gridSpan w:val="5"/>
            <w:tcBorders>
              <w:bottom w:val="nil"/>
            </w:tcBorders>
          </w:tcPr>
          <w:p w:rsidR="006F3CF0" w:rsidRPr="003C54CB" w:rsidRDefault="006F3CF0" w:rsidP="004F2A2F">
            <w:pPr>
              <w:jc w:val="both"/>
              <w:rPr>
                <w:b/>
                <w:i/>
                <w:sz w:val="24"/>
                <w:szCs w:val="24"/>
              </w:rPr>
            </w:pPr>
            <w:r w:rsidRPr="003C54CB">
              <w:rPr>
                <w:b/>
                <w:bCs/>
                <w:i/>
                <w:iCs/>
                <w:sz w:val="24"/>
                <w:szCs w:val="24"/>
              </w:rPr>
              <w:t>10.2</w:t>
            </w:r>
            <w:r w:rsidRPr="003C54CB">
              <w:rPr>
                <w:sz w:val="22"/>
                <w:szCs w:val="22"/>
              </w:rPr>
              <w:t xml:space="preserve"> </w:t>
            </w:r>
            <w:r w:rsidRPr="003C54CB">
              <w:rPr>
                <w:b/>
                <w:i/>
                <w:sz w:val="24"/>
                <w:szCs w:val="24"/>
              </w:rPr>
              <w:t>Проведення курсів підвищення фахової  кваліфікації  з певної проблеми на базі КНЗ КОР «КОІПОПК»</w:t>
            </w:r>
          </w:p>
        </w:tc>
      </w:tr>
      <w:tr w:rsidR="006F3CF0" w:rsidRPr="003C54CB" w:rsidTr="005F0181">
        <w:trPr>
          <w:trHeight w:val="339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A82B6E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C54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Курси підвищення фахової кваліфікації  з проблеми «</w:t>
            </w:r>
            <w:r w:rsidRPr="003C54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Формування здоров'язбережної компетентності </w:t>
            </w:r>
            <w:r w:rsidRPr="003C54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 процесі вивчення інтегрованого курсу «Основ здоров'я» </w:t>
            </w:r>
            <w:r w:rsidRPr="003C54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</w:t>
            </w:r>
            <w:r w:rsidRPr="003C54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5-9 класах»  для учителів  основ здоров’я, які мають сертифікат </w:t>
            </w:r>
            <w:r w:rsidRPr="003C54C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онлайн курсів «ВЖР,ОЗК» та сертифікат КНЗ КОР «КОІПОПК»</w:t>
            </w:r>
          </w:p>
        </w:tc>
        <w:tc>
          <w:tcPr>
            <w:tcW w:w="1800" w:type="dxa"/>
          </w:tcPr>
          <w:p w:rsidR="006F3CF0" w:rsidRPr="003C54CB" w:rsidRDefault="006F3CF0" w:rsidP="00A82B6E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17.08-20.08</w:t>
            </w:r>
          </w:p>
          <w:p w:rsidR="006F3CF0" w:rsidRPr="003C54CB" w:rsidRDefault="006F3CF0" w:rsidP="00A82B6E">
            <w:pPr>
              <w:jc w:val="center"/>
              <w:rPr>
                <w:sz w:val="24"/>
                <w:szCs w:val="24"/>
                <w:lang w:eastAsia="uk-UA"/>
              </w:rPr>
            </w:pP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</w:tcPr>
          <w:p w:rsidR="006F3CF0" w:rsidRPr="003C54CB" w:rsidRDefault="006F3CF0">
            <w:pPr>
              <w:pStyle w:val="4"/>
              <w:ind w:firstLine="27"/>
              <w:jc w:val="center"/>
            </w:pPr>
            <w:r w:rsidRPr="003C54CB">
              <w:t>до наказів</w:t>
            </w:r>
          </w:p>
        </w:tc>
        <w:tc>
          <w:tcPr>
            <w:tcW w:w="198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розробники курсів</w:t>
            </w:r>
          </w:p>
        </w:tc>
        <w:tc>
          <w:tcPr>
            <w:tcW w:w="1706" w:type="dxa"/>
            <w:tcBorders>
              <w:bottom w:val="nil"/>
            </w:tcBorders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6" w:type="dxa"/>
            <w:gridSpan w:val="5"/>
          </w:tcPr>
          <w:p w:rsidR="006F3CF0" w:rsidRPr="003C54CB" w:rsidRDefault="006F3CF0" w:rsidP="00E3328D">
            <w:pPr>
              <w:jc w:val="both"/>
              <w:rPr>
                <w:b/>
                <w:i/>
                <w:sz w:val="24"/>
                <w:szCs w:val="24"/>
              </w:rPr>
            </w:pPr>
            <w:r w:rsidRPr="003C54CB">
              <w:rPr>
                <w:b/>
                <w:i/>
                <w:sz w:val="24"/>
                <w:szCs w:val="24"/>
              </w:rPr>
              <w:t>10.3 Проведення очних етапів виїзних курсів підвищення фахової кваліфікації для шкільних, районних (міських) команд Київської області</w:t>
            </w: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4F2A2F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 кваліфікації з проблеми «Реалізація педагогіки партнерства в сучасному закладі освіти» </w:t>
            </w:r>
            <w:r w:rsidRPr="003C54CB">
              <w:rPr>
                <w:i/>
                <w:sz w:val="24"/>
                <w:szCs w:val="24"/>
              </w:rPr>
              <w:t>(розробник: Шевченко А.М.)</w:t>
            </w:r>
            <w:r w:rsidRPr="003C54CB">
              <w:rPr>
                <w:sz w:val="24"/>
                <w:szCs w:val="24"/>
              </w:rPr>
              <w:t xml:space="preserve"> 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закладів освіти </w:t>
            </w:r>
            <w:proofErr w:type="spellStart"/>
            <w:r w:rsidRPr="003C54CB">
              <w:rPr>
                <w:b/>
                <w:sz w:val="24"/>
                <w:szCs w:val="24"/>
              </w:rPr>
              <w:t>Березанської</w:t>
            </w:r>
            <w:proofErr w:type="spellEnd"/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rStyle w:val="a8"/>
                <w:b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ОТГ - 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18.08-20.08</w:t>
            </w:r>
          </w:p>
        </w:tc>
        <w:tc>
          <w:tcPr>
            <w:tcW w:w="1752" w:type="dxa"/>
            <w:vMerge w:val="restart"/>
            <w:tcBorders>
              <w:bottom w:val="nil"/>
            </w:tcBorders>
          </w:tcPr>
          <w:p w:rsidR="006F3CF0" w:rsidRPr="003C54CB" w:rsidRDefault="006F3CF0">
            <w:pPr>
              <w:pStyle w:val="4"/>
              <w:ind w:firstLine="27"/>
              <w:jc w:val="center"/>
            </w:pPr>
            <w:r w:rsidRPr="003C54CB">
              <w:t>до наказів</w:t>
            </w:r>
          </w:p>
        </w:tc>
        <w:tc>
          <w:tcPr>
            <w:tcW w:w="1980" w:type="dxa"/>
            <w:vMerge w:val="restart"/>
            <w:tcBorders>
              <w:bottom w:val="nil"/>
            </w:tcBorders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«Реалізація педагогіки партнерства в сучасному закладі освіти</w:t>
            </w:r>
            <w:r w:rsidRPr="003C54CB">
              <w:rPr>
                <w:bCs/>
                <w:sz w:val="24"/>
                <w:szCs w:val="24"/>
              </w:rPr>
              <w:t>»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для педагогічних працівників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Поправського</w:t>
            </w:r>
            <w:proofErr w:type="spellEnd"/>
            <w:r w:rsidRPr="003C54CB">
              <w:rPr>
                <w:b/>
                <w:color w:val="000000"/>
                <w:sz w:val="24"/>
                <w:szCs w:val="24"/>
              </w:rPr>
              <w:t xml:space="preserve"> НВО</w:t>
            </w:r>
            <w:r w:rsidRPr="003C54CB">
              <w:rPr>
                <w:color w:val="000000"/>
                <w:sz w:val="24"/>
                <w:szCs w:val="24"/>
              </w:rPr>
              <w:t xml:space="preserve"> «Загальноосвітня школа І-ІІІ ступенів - дитячий садок» 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Білоцерківськго</w:t>
            </w:r>
            <w:proofErr w:type="spellEnd"/>
            <w:r w:rsidRPr="003C54CB">
              <w:rPr>
                <w:b/>
                <w:color w:val="000000"/>
                <w:sz w:val="24"/>
                <w:szCs w:val="24"/>
              </w:rPr>
              <w:t xml:space="preserve">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кваліфікації  з проблеми «Особистісно-професійний імідж педагога»  для педагогічних працівників </w:t>
            </w:r>
            <w:r w:rsidRPr="003C54CB">
              <w:rPr>
                <w:b/>
                <w:sz w:val="24"/>
                <w:szCs w:val="24"/>
              </w:rPr>
              <w:t xml:space="preserve">КЗ КОР «Білоцерківський багатопрофільний </w:t>
            </w:r>
            <w:proofErr w:type="spellStart"/>
            <w:r w:rsidRPr="003C54CB">
              <w:rPr>
                <w:b/>
                <w:sz w:val="24"/>
                <w:szCs w:val="24"/>
              </w:rPr>
              <w:t>навчавльно</w:t>
            </w:r>
            <w:proofErr w:type="spellEnd"/>
            <w:r w:rsidRPr="003C54CB">
              <w:rPr>
                <w:b/>
                <w:sz w:val="24"/>
                <w:szCs w:val="24"/>
              </w:rPr>
              <w:t xml:space="preserve">-реабілітаційний центр»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«Інклюзивна освіта: теорія та практика»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Г.І., Дерій О.В.)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>Богуславського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 xml:space="preserve"> академічного ліцею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>№1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>Богуславської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 xml:space="preserve"> міської ради</w:t>
            </w:r>
            <w:r w:rsidRPr="003C54CB">
              <w:rPr>
                <w:sz w:val="24"/>
                <w:szCs w:val="24"/>
              </w:rPr>
              <w:t>, які здійснюють інклю</w:t>
            </w:r>
            <w:r w:rsidRPr="003C54CB">
              <w:rPr>
                <w:sz w:val="24"/>
                <w:szCs w:val="24"/>
              </w:rPr>
              <w:softHyphen/>
              <w:t>зивне навчання учнів з особливими освітніми потребами - 30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17.08-19.08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«Інклюзивна освіта: теорія та практика»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Г.І., Дерій О.В.)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>Богуславського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 xml:space="preserve"> ліцею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>№2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>Богуславської</w:t>
            </w:r>
            <w:r w:rsidRPr="003C54CB">
              <w:rPr>
                <w:color w:val="000000"/>
                <w:sz w:val="24"/>
                <w:szCs w:val="24"/>
                <w:shd w:val="clear" w:color="auto" w:fill="FFFFFF"/>
              </w:rPr>
              <w:t xml:space="preserve"> міської ради</w:t>
            </w:r>
            <w:r w:rsidRPr="003C54CB">
              <w:rPr>
                <w:sz w:val="24"/>
                <w:szCs w:val="24"/>
              </w:rPr>
              <w:t>, які здійснюють інклю</w:t>
            </w:r>
            <w:r w:rsidRPr="003C54CB">
              <w:rPr>
                <w:sz w:val="24"/>
                <w:szCs w:val="24"/>
              </w:rPr>
              <w:softHyphen/>
              <w:t>зивне навчання учнів з особливими освітніми потребами - 30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17.08-19.08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532B82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«Створення електронних освітніх ресурсів</w:t>
            </w:r>
            <w:r w:rsidRPr="003C54CB">
              <w:rPr>
                <w:bCs/>
                <w:sz w:val="24"/>
                <w:szCs w:val="24"/>
              </w:rPr>
              <w:t>»</w:t>
            </w:r>
            <w:r w:rsidRPr="003C54CB">
              <w:rPr>
                <w:bCs/>
                <w:i/>
                <w:sz w:val="24"/>
                <w:szCs w:val="24"/>
              </w:rPr>
              <w:t xml:space="preserve"> (розробник: Гудима В.М.) </w:t>
            </w:r>
            <w:r w:rsidRPr="003C54CB">
              <w:rPr>
                <w:sz w:val="24"/>
                <w:szCs w:val="24"/>
              </w:rPr>
              <w:t xml:space="preserve">для педагогічних працівників </w:t>
            </w:r>
            <w:r w:rsidRPr="003C54CB">
              <w:rPr>
                <w:b/>
                <w:color w:val="000000"/>
                <w:sz w:val="24"/>
                <w:szCs w:val="24"/>
              </w:rPr>
              <w:t>Богуславське НВО</w:t>
            </w:r>
            <w:r w:rsidRPr="003C54CB">
              <w:rPr>
                <w:color w:val="000000"/>
                <w:sz w:val="24"/>
                <w:szCs w:val="24"/>
              </w:rPr>
              <w:t xml:space="preserve"> «Ліцей №3-Мала академія наук» </w:t>
            </w:r>
            <w:r w:rsidRPr="003C54CB">
              <w:rPr>
                <w:b/>
                <w:color w:val="000000"/>
                <w:sz w:val="24"/>
                <w:szCs w:val="24"/>
              </w:rPr>
              <w:t>Богуславської</w:t>
            </w:r>
            <w:r w:rsidRPr="003C54CB">
              <w:rPr>
                <w:color w:val="000000"/>
                <w:sz w:val="24"/>
                <w:szCs w:val="24"/>
              </w:rPr>
              <w:t xml:space="preserve"> міської ради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17.08-19.08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кваліфікації вчителів початкових класів, вихователів ГПД  закладів загальної середньої освіти </w:t>
            </w:r>
            <w:r w:rsidRPr="003C54CB">
              <w:rPr>
                <w:b/>
                <w:sz w:val="24"/>
                <w:szCs w:val="24"/>
              </w:rPr>
              <w:t xml:space="preserve"> Бориспільського району - </w:t>
            </w:r>
            <w:r w:rsidRPr="003C54CB">
              <w:rPr>
                <w:sz w:val="24"/>
                <w:szCs w:val="24"/>
              </w:rPr>
              <w:t>75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17.08-19.08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</w:t>
            </w:r>
            <w:r w:rsidRPr="003C54CB">
              <w:rPr>
                <w:bCs/>
                <w:sz w:val="24"/>
                <w:szCs w:val="24"/>
              </w:rPr>
              <w:t>Організація освітнього процесу з інформатики у початковій школі»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bCs/>
                <w:sz w:val="24"/>
                <w:szCs w:val="24"/>
              </w:rPr>
              <w:t xml:space="preserve">вчителів, які викладають інформатику у початкових класах закладів загальної середньої освіти Бородянської ОТГ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17.08-19.08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217"/>
        </w:trPr>
        <w:tc>
          <w:tcPr>
            <w:tcW w:w="549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«Інклюзивна освіта: теорія та практика»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Г.І., Дерій О.В.)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закладів освіти </w:t>
            </w:r>
            <w:r w:rsidRPr="003C54CB">
              <w:rPr>
                <w:b/>
                <w:sz w:val="24"/>
                <w:szCs w:val="24"/>
              </w:rPr>
              <w:t>м. Бровари</w:t>
            </w:r>
            <w:r w:rsidRPr="003C54CB">
              <w:rPr>
                <w:sz w:val="24"/>
                <w:szCs w:val="24"/>
              </w:rPr>
              <w:t>, які здійснюють інклю</w:t>
            </w:r>
            <w:r w:rsidRPr="003C54CB">
              <w:rPr>
                <w:sz w:val="24"/>
                <w:szCs w:val="24"/>
              </w:rPr>
              <w:softHyphen/>
              <w:t>зивне навчання учнів з особливими освітніми потребами - 30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i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217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</w:t>
            </w:r>
            <w:r w:rsidRPr="003C54CB">
              <w:rPr>
                <w:bCs/>
                <w:sz w:val="24"/>
                <w:szCs w:val="24"/>
              </w:rPr>
              <w:t>Особистісно-професійний імідж сучасного педагога»</w:t>
            </w:r>
            <w:r w:rsidRPr="003C54CB">
              <w:rPr>
                <w:bCs/>
                <w:i/>
                <w:sz w:val="24"/>
                <w:szCs w:val="24"/>
              </w:rPr>
              <w:t xml:space="preserve"> (розробники: Шевченко А.М., Кабан Л.В.) </w:t>
            </w:r>
            <w:r w:rsidRPr="003C54CB">
              <w:rPr>
                <w:sz w:val="24"/>
                <w:szCs w:val="24"/>
              </w:rPr>
              <w:t xml:space="preserve">для педагогічних  працівників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Васильківського академічного ліцею «Престиж» Васильківської міської ради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32B82">
        <w:trPr>
          <w:trHeight w:val="609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532B82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3C54CB">
              <w:rPr>
                <w:sz w:val="24"/>
                <w:szCs w:val="24"/>
                <w:shd w:val="clear" w:color="auto" w:fill="FFFFFF"/>
              </w:rPr>
              <w:t xml:space="preserve">Культура партнерства в освітньому процесі» </w:t>
            </w:r>
            <w:r w:rsidRPr="003C54CB">
              <w:rPr>
                <w:sz w:val="24"/>
                <w:szCs w:val="24"/>
              </w:rPr>
              <w:t xml:space="preserve">для педагогічних  працівників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Васильківської  ЗОШ І-ІІІ ступенів №6 Васильківської міської ради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</w:t>
            </w:r>
          </w:p>
        </w:tc>
        <w:tc>
          <w:tcPr>
            <w:tcW w:w="1752" w:type="dxa"/>
            <w:vMerge w:val="restart"/>
            <w:tcBorders>
              <w:top w:val="nil"/>
            </w:tcBorders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541D6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«Використання інтерактивної дошки в освітньому процесі»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Мазуркевич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І.В.)  </w:t>
            </w:r>
            <w:r w:rsidRPr="003C54CB">
              <w:rPr>
                <w:sz w:val="24"/>
                <w:szCs w:val="24"/>
              </w:rPr>
              <w:t xml:space="preserve">для педагогічних працівників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Стовп'язького</w:t>
            </w:r>
            <w:proofErr w:type="spellEnd"/>
            <w:r w:rsidRPr="003C54CB">
              <w:rPr>
                <w:b/>
                <w:color w:val="000000"/>
                <w:sz w:val="24"/>
                <w:szCs w:val="24"/>
              </w:rPr>
              <w:t xml:space="preserve"> НВО</w:t>
            </w:r>
            <w:r w:rsidRPr="003C54CB">
              <w:rPr>
                <w:color w:val="000000"/>
                <w:sz w:val="24"/>
                <w:szCs w:val="24"/>
              </w:rPr>
              <w:t xml:space="preserve"> «Заклад загальної середньої освіти І-ІІІ ступенів - заклад дошкільної освіти»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Дівичківської</w:t>
            </w:r>
            <w:proofErr w:type="spellEnd"/>
            <w:r w:rsidRPr="003C54CB">
              <w:rPr>
                <w:color w:val="000000"/>
                <w:sz w:val="24"/>
                <w:szCs w:val="24"/>
              </w:rPr>
              <w:t xml:space="preserve"> сільської ради Переяслав-Хмельницького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B833D0">
        <w:trPr>
          <w:trHeight w:val="127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541D6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«Інноваційна освітня діяльність: від теорії до практики»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Мазуркевич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І.В.)  </w:t>
            </w:r>
            <w:r w:rsidRPr="003C54CB">
              <w:rPr>
                <w:sz w:val="24"/>
                <w:szCs w:val="24"/>
              </w:rPr>
              <w:t xml:space="preserve">для педагогічних працівників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Ковалинського</w:t>
            </w:r>
            <w:proofErr w:type="spellEnd"/>
            <w:r w:rsidRPr="003C54CB">
              <w:rPr>
                <w:b/>
                <w:color w:val="000000"/>
                <w:sz w:val="24"/>
                <w:szCs w:val="24"/>
              </w:rPr>
              <w:t xml:space="preserve">  НВО</w:t>
            </w:r>
            <w:r w:rsidRPr="003C54CB">
              <w:rPr>
                <w:color w:val="000000"/>
                <w:sz w:val="24"/>
                <w:szCs w:val="24"/>
              </w:rPr>
              <w:t xml:space="preserve"> «Заклад загальної середньої освіти І-</w:t>
            </w:r>
            <w:proofErr w:type="spellStart"/>
            <w:r w:rsidRPr="003C54CB">
              <w:rPr>
                <w:color w:val="000000"/>
                <w:sz w:val="24"/>
                <w:szCs w:val="24"/>
              </w:rPr>
              <w:t>ІІступенів</w:t>
            </w:r>
            <w:proofErr w:type="spellEnd"/>
            <w:r w:rsidRPr="003C54CB">
              <w:rPr>
                <w:color w:val="000000"/>
                <w:sz w:val="24"/>
                <w:szCs w:val="24"/>
              </w:rPr>
              <w:t xml:space="preserve"> - заклад дошкільної освіти»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Дівичківської</w:t>
            </w:r>
            <w:proofErr w:type="spellEnd"/>
            <w:r w:rsidRPr="003C54CB">
              <w:rPr>
                <w:color w:val="000000"/>
                <w:sz w:val="24"/>
                <w:szCs w:val="24"/>
              </w:rPr>
              <w:t xml:space="preserve"> сільської ради Переяслав-Хмельницького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18.08-20.08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324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541D61">
            <w:pPr>
              <w:jc w:val="both"/>
              <w:rPr>
                <w:bCs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кваліфікації з проблеми «Початкова освіта в контексті становлення Нової української школи» </w:t>
            </w:r>
            <w:r w:rsidRPr="003C54CB">
              <w:rPr>
                <w:bCs/>
                <w:sz w:val="24"/>
                <w:szCs w:val="24"/>
              </w:rPr>
              <w:t xml:space="preserve">для вчителів початкових класів, вихователів ГПД  закладів загальної середньої освіти </w:t>
            </w:r>
          </w:p>
          <w:p w:rsidR="006F3CF0" w:rsidRPr="003C54CB" w:rsidRDefault="006F3CF0" w:rsidP="00541D61">
            <w:pPr>
              <w:jc w:val="both"/>
              <w:rPr>
                <w:sz w:val="24"/>
                <w:szCs w:val="24"/>
              </w:rPr>
            </w:pPr>
            <w:r w:rsidRPr="003C54CB">
              <w:rPr>
                <w:b/>
                <w:bCs/>
                <w:sz w:val="24"/>
                <w:szCs w:val="24"/>
              </w:rPr>
              <w:t xml:space="preserve">м. Ірпеня </w:t>
            </w:r>
            <w:r w:rsidRPr="003C54CB">
              <w:rPr>
                <w:bCs/>
                <w:sz w:val="24"/>
                <w:szCs w:val="24"/>
              </w:rPr>
              <w:t>– 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05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88064C">
            <w:pPr>
              <w:jc w:val="both"/>
              <w:rPr>
                <w:bCs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кваліфікації з проблеми «Використання засобів інформаційно-комунікаційних технологій у навчанні іноземним мовам» </w:t>
            </w:r>
            <w:r w:rsidRPr="003C54CB">
              <w:rPr>
                <w:bCs/>
                <w:sz w:val="24"/>
                <w:szCs w:val="24"/>
              </w:rPr>
              <w:t xml:space="preserve">для вчителів іноземних мов закладів загальної середньої освіти </w:t>
            </w:r>
          </w:p>
          <w:p w:rsidR="006F3CF0" w:rsidRPr="003C54CB" w:rsidRDefault="006F3CF0" w:rsidP="0088064C">
            <w:pPr>
              <w:jc w:val="both"/>
              <w:rPr>
                <w:sz w:val="24"/>
                <w:szCs w:val="24"/>
              </w:rPr>
            </w:pPr>
            <w:r w:rsidRPr="003C54CB">
              <w:rPr>
                <w:b/>
                <w:bCs/>
                <w:sz w:val="24"/>
                <w:szCs w:val="24"/>
              </w:rPr>
              <w:t xml:space="preserve">м. Ірпеня - 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23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88064C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кваліфікації з проблеми «Формування життєвої компетентності дітей в різновікових групах закладів дошкільної освіти»  </w:t>
            </w:r>
            <w:r w:rsidRPr="003C54CB">
              <w:rPr>
                <w:bCs/>
                <w:sz w:val="24"/>
                <w:szCs w:val="24"/>
              </w:rPr>
              <w:t xml:space="preserve">для вихователів, вихователів-методистів закладів дошкільної освіти  </w:t>
            </w:r>
            <w:r w:rsidRPr="003C54CB">
              <w:rPr>
                <w:b/>
                <w:bCs/>
                <w:sz w:val="24"/>
                <w:szCs w:val="24"/>
              </w:rPr>
              <w:t xml:space="preserve">м. Ірпеня - 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05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88064C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кваліфікації з проблеми «Реалізація компетентнісного підходу на </w:t>
            </w:r>
            <w:proofErr w:type="spellStart"/>
            <w:r w:rsidRPr="003C54CB">
              <w:rPr>
                <w:sz w:val="24"/>
                <w:szCs w:val="24"/>
              </w:rPr>
              <w:t>уроках</w:t>
            </w:r>
            <w:proofErr w:type="spellEnd"/>
            <w:r w:rsidRPr="003C54CB">
              <w:rPr>
                <w:sz w:val="24"/>
                <w:szCs w:val="24"/>
              </w:rPr>
              <w:t xml:space="preserve"> словесності»  </w:t>
            </w:r>
            <w:r w:rsidRPr="003C54CB">
              <w:rPr>
                <w:bCs/>
                <w:sz w:val="24"/>
                <w:szCs w:val="24"/>
              </w:rPr>
              <w:t xml:space="preserve">для вчителів української мови і літератури, зарубіжної літератури, російської мови закладів загальної середньої  освіти  </w:t>
            </w:r>
            <w:r w:rsidRPr="003C54CB">
              <w:rPr>
                <w:b/>
                <w:bCs/>
                <w:sz w:val="24"/>
                <w:szCs w:val="24"/>
              </w:rPr>
              <w:t xml:space="preserve">м. Ірпеня - 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5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88064C">
            <w:pPr>
              <w:jc w:val="both"/>
              <w:rPr>
                <w:bCs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кваліфікації з проблеми «STEM-освіта: від теорії до практики» </w:t>
            </w:r>
            <w:r w:rsidRPr="003C54CB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3C54CB">
              <w:rPr>
                <w:i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i/>
                <w:sz w:val="24"/>
                <w:szCs w:val="24"/>
              </w:rPr>
              <w:t xml:space="preserve"> О.В., Довгань А.І.)</w:t>
            </w:r>
            <w:r w:rsidRPr="003C54CB">
              <w:rPr>
                <w:sz w:val="24"/>
                <w:szCs w:val="24"/>
              </w:rPr>
              <w:t xml:space="preserve">  </w:t>
            </w:r>
            <w:r w:rsidRPr="003C54CB">
              <w:rPr>
                <w:bCs/>
                <w:sz w:val="24"/>
                <w:szCs w:val="24"/>
              </w:rPr>
              <w:t xml:space="preserve">для педагогічних працівників закладів загальної середньої  освіти  </w:t>
            </w:r>
          </w:p>
          <w:p w:rsidR="006F3CF0" w:rsidRPr="003C54CB" w:rsidRDefault="006F3CF0" w:rsidP="0088064C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b/>
                <w:bCs/>
                <w:sz w:val="24"/>
                <w:szCs w:val="24"/>
              </w:rPr>
              <w:t xml:space="preserve">м. Ірпеня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</w:t>
            </w:r>
            <w:proofErr w:type="spellStart"/>
            <w:r w:rsidRPr="003C54CB">
              <w:rPr>
                <w:sz w:val="24"/>
                <w:szCs w:val="24"/>
              </w:rPr>
              <w:t>Фандрейзинг</w:t>
            </w:r>
            <w:proofErr w:type="spellEnd"/>
            <w:r w:rsidRPr="003C54CB">
              <w:rPr>
                <w:sz w:val="24"/>
                <w:szCs w:val="24"/>
              </w:rPr>
              <w:t xml:space="preserve">: пошук ресурсів для реалізації </w:t>
            </w:r>
            <w:proofErr w:type="spellStart"/>
            <w:r w:rsidRPr="003C54CB">
              <w:rPr>
                <w:sz w:val="24"/>
                <w:szCs w:val="24"/>
              </w:rPr>
              <w:t>проєктів</w:t>
            </w:r>
            <w:proofErr w:type="spellEnd"/>
            <w:r w:rsidRPr="003C54CB">
              <w:rPr>
                <w:sz w:val="24"/>
                <w:szCs w:val="24"/>
              </w:rPr>
              <w:t>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О.В.,  Довгань А.І.)</w:t>
            </w:r>
            <w:r w:rsidRPr="003C54CB">
              <w:rPr>
                <w:sz w:val="24"/>
                <w:szCs w:val="24"/>
              </w:rPr>
              <w:t xml:space="preserve"> для педагогічних працівників закладів загальної середньої  освіти</w:t>
            </w:r>
            <w:r w:rsidRPr="003C54CB">
              <w:rPr>
                <w:b/>
                <w:sz w:val="24"/>
                <w:szCs w:val="24"/>
              </w:rPr>
              <w:t xml:space="preserve"> Іванківського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1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«Використання інтерактивної дошки в освітньому процесі»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Мазуркевич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І.В.)</w:t>
            </w:r>
            <w:r w:rsidRPr="003C54CB">
              <w:rPr>
                <w:sz w:val="24"/>
                <w:szCs w:val="24"/>
              </w:rPr>
              <w:t xml:space="preserve"> для педагогічних працівників закладів загальної середньої  освіти</w:t>
            </w:r>
            <w:r w:rsidRPr="003C54CB">
              <w:rPr>
                <w:b/>
                <w:sz w:val="24"/>
                <w:szCs w:val="24"/>
              </w:rPr>
              <w:t xml:space="preserve"> Іванківського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«Інформаційно-комунікаційні технології на уроках предметів природничо-математичного циклу»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для педагогічних працівників закладів загальної середньої  освіти</w:t>
            </w:r>
            <w:r w:rsidRPr="003C54CB">
              <w:rPr>
                <w:b/>
                <w:sz w:val="24"/>
                <w:szCs w:val="24"/>
              </w:rPr>
              <w:t xml:space="preserve"> Іванківського району- 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«Реалізація педагогіки партнерства в сучасному закладі освіти»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для педагогічних працівників закладів загальної середньої  освіти</w:t>
            </w:r>
            <w:r w:rsidRPr="003C54CB">
              <w:rPr>
                <w:b/>
                <w:sz w:val="24"/>
                <w:szCs w:val="24"/>
              </w:rPr>
              <w:t xml:space="preserve"> Іванківського району - 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22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«Формування ключових компетентностей молодших  школярів: інноваційні підходи»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для вчителів початкових класів, вихователів ГПД закладів загальної середньої  освіти</w:t>
            </w:r>
            <w:r w:rsidRPr="003C54CB">
              <w:rPr>
                <w:b/>
                <w:sz w:val="24"/>
                <w:szCs w:val="24"/>
              </w:rPr>
              <w:t xml:space="preserve"> Іванківського району -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</w:t>
            </w:r>
            <w:proofErr w:type="spellStart"/>
            <w:r w:rsidRPr="003C54CB">
              <w:rPr>
                <w:sz w:val="24"/>
                <w:szCs w:val="24"/>
              </w:rPr>
              <w:t>Тімбілдінг</w:t>
            </w:r>
            <w:proofErr w:type="spellEnd"/>
            <w:r w:rsidRPr="003C54CB">
              <w:rPr>
                <w:sz w:val="24"/>
                <w:szCs w:val="24"/>
              </w:rPr>
              <w:t xml:space="preserve"> (</w:t>
            </w:r>
            <w:proofErr w:type="spellStart"/>
            <w:r w:rsidRPr="003C54CB">
              <w:rPr>
                <w:sz w:val="24"/>
                <w:szCs w:val="24"/>
              </w:rPr>
              <w:t>командоутворення</w:t>
            </w:r>
            <w:proofErr w:type="spellEnd"/>
            <w:r w:rsidRPr="003C54CB">
              <w:rPr>
                <w:sz w:val="24"/>
                <w:szCs w:val="24"/>
              </w:rPr>
              <w:t xml:space="preserve">) в управлінні педагогічним колективом» </w:t>
            </w:r>
          </w:p>
          <w:p w:rsidR="006F3CF0" w:rsidRPr="003C54CB" w:rsidRDefault="006F3CF0" w:rsidP="001452E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i/>
                <w:sz w:val="24"/>
                <w:szCs w:val="24"/>
              </w:rPr>
              <w:t>(розробник: Шевченко А.М.)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для директорів, заступників директорів, практичних психологів закладів освіти </w:t>
            </w:r>
            <w:r w:rsidRPr="003C54CB">
              <w:rPr>
                <w:b/>
                <w:sz w:val="24"/>
                <w:szCs w:val="24"/>
              </w:rPr>
              <w:t xml:space="preserve"> Кагарлицького  району -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5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«Інструменти формувального оцінювання в діяльності вчителя-</w:t>
            </w:r>
            <w:proofErr w:type="spellStart"/>
            <w:r w:rsidRPr="003C54CB">
              <w:rPr>
                <w:sz w:val="24"/>
                <w:szCs w:val="24"/>
              </w:rPr>
              <w:t>предметника</w:t>
            </w:r>
            <w:proofErr w:type="spellEnd"/>
            <w:r w:rsidRPr="003C54CB">
              <w:rPr>
                <w:sz w:val="24"/>
                <w:szCs w:val="24"/>
              </w:rPr>
              <w:t xml:space="preserve">» </w:t>
            </w:r>
            <w:r w:rsidRPr="003C54CB">
              <w:rPr>
                <w:i/>
                <w:sz w:val="24"/>
                <w:szCs w:val="24"/>
              </w:rPr>
              <w:t>(розробник: Майборода З.Я.)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для вчителів математики, інформатики, фізики та астрономії закладів загальної середньої освіти </w:t>
            </w:r>
            <w:r w:rsidRPr="003C54CB">
              <w:rPr>
                <w:b/>
                <w:sz w:val="24"/>
                <w:szCs w:val="24"/>
              </w:rPr>
              <w:t xml:space="preserve"> Кагарлицького  району -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1452E1">
        <w:trPr>
          <w:trHeight w:val="122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«Стратегія розвитку закладу загальної середньої освіти»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Сушко С.О., Бондаренко Л.А.,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Маніленко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І.В.) </w:t>
            </w:r>
            <w:r w:rsidRPr="003C54CB">
              <w:rPr>
                <w:bCs/>
                <w:sz w:val="24"/>
                <w:szCs w:val="24"/>
              </w:rPr>
              <w:t xml:space="preserve">для директорів, заступників директорів з НВР, НМР закладів загальної середньої освіти </w:t>
            </w:r>
            <w:r w:rsidRPr="003C54CB">
              <w:rPr>
                <w:b/>
                <w:bCs/>
                <w:sz w:val="24"/>
                <w:szCs w:val="24"/>
              </w:rPr>
              <w:t>Києво-</w:t>
            </w:r>
            <w:proofErr w:type="spellStart"/>
            <w:r w:rsidRPr="003C54CB">
              <w:rPr>
                <w:b/>
                <w:bCs/>
                <w:sz w:val="24"/>
                <w:szCs w:val="24"/>
              </w:rPr>
              <w:t>Святошинского</w:t>
            </w:r>
            <w:proofErr w:type="spellEnd"/>
            <w:r w:rsidRPr="003C54CB">
              <w:rPr>
                <w:b/>
                <w:bCs/>
                <w:sz w:val="24"/>
                <w:szCs w:val="24"/>
              </w:rPr>
              <w:t xml:space="preserve">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17.08-19.08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1452E1">
        <w:trPr>
          <w:trHeight w:val="136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452E1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«Стратегія розвитку закладу дошкільної освіти»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bCs/>
                <w:sz w:val="24"/>
                <w:szCs w:val="24"/>
              </w:rPr>
              <w:t xml:space="preserve">для керівників закладів дошкільної  освіти </w:t>
            </w:r>
            <w:r w:rsidRPr="003C54CB">
              <w:rPr>
                <w:b/>
                <w:bCs/>
                <w:sz w:val="24"/>
                <w:szCs w:val="24"/>
              </w:rPr>
              <w:t>Києво-</w:t>
            </w:r>
            <w:proofErr w:type="spellStart"/>
            <w:r w:rsidRPr="003C54CB">
              <w:rPr>
                <w:b/>
                <w:bCs/>
                <w:sz w:val="24"/>
                <w:szCs w:val="24"/>
              </w:rPr>
              <w:t>Святошинского</w:t>
            </w:r>
            <w:proofErr w:type="spellEnd"/>
            <w:r w:rsidRPr="003C54CB">
              <w:rPr>
                <w:b/>
                <w:bCs/>
                <w:sz w:val="24"/>
                <w:szCs w:val="24"/>
              </w:rPr>
              <w:t xml:space="preserve">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17.08-19.08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1452E1">
        <w:trPr>
          <w:trHeight w:val="136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директорів, заступників директорів, методистів, завідувачів відділів,  керівників гуртків закладів позашкільної освіти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b/>
                <w:bCs/>
                <w:sz w:val="24"/>
                <w:szCs w:val="24"/>
              </w:rPr>
              <w:t>Києво-</w:t>
            </w:r>
            <w:proofErr w:type="spellStart"/>
            <w:r w:rsidRPr="003C54CB">
              <w:rPr>
                <w:b/>
                <w:bCs/>
                <w:sz w:val="24"/>
                <w:szCs w:val="24"/>
              </w:rPr>
              <w:t>Святошинского</w:t>
            </w:r>
            <w:proofErr w:type="spellEnd"/>
            <w:r w:rsidRPr="003C54CB">
              <w:rPr>
                <w:b/>
                <w:bCs/>
                <w:sz w:val="24"/>
                <w:szCs w:val="24"/>
              </w:rPr>
              <w:t xml:space="preserve"> району - </w:t>
            </w:r>
            <w:r w:rsidRPr="003C54CB">
              <w:rPr>
                <w:sz w:val="24"/>
                <w:szCs w:val="24"/>
              </w:rPr>
              <w:t>120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1452E1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51175D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«Арт-терапевтичні техніки в інклюзивному освітньому середовищі</w:t>
            </w:r>
            <w:r w:rsidRPr="003C54CB">
              <w:rPr>
                <w:bCs/>
                <w:sz w:val="24"/>
                <w:szCs w:val="24"/>
              </w:rPr>
              <w:t>»</w:t>
            </w:r>
            <w:r w:rsidRPr="003C54CB">
              <w:rPr>
                <w:bCs/>
                <w:i/>
                <w:sz w:val="24"/>
                <w:szCs w:val="24"/>
              </w:rPr>
              <w:t xml:space="preserve"> (розробники: Ковальова С.В.,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Загурська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С.М.)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закладів освіти м. Переяслава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51175D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1452E1">
        <w:trPr>
          <w:trHeight w:val="11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51175D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«Реалізація педагогіки партнерства в сучасному закладі освіти</w:t>
            </w:r>
            <w:r w:rsidRPr="003C54CB">
              <w:rPr>
                <w:bCs/>
                <w:sz w:val="24"/>
                <w:szCs w:val="24"/>
              </w:rPr>
              <w:t>»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 </w:t>
            </w:r>
            <w:r w:rsidRPr="003C54C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закладів освіти м. Переяслава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51175D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1452E1">
        <w:trPr>
          <w:trHeight w:val="11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«Національно-патріотичне та духовне виховання дітей та учнівської молоді»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bCs/>
                <w:i/>
                <w:sz w:val="24"/>
                <w:szCs w:val="24"/>
              </w:rPr>
              <w:t>(розробники: Плівачук К.В., Перерва В.С.)</w:t>
            </w:r>
            <w:r w:rsidRPr="003C54CB">
              <w:rPr>
                <w:sz w:val="24"/>
                <w:szCs w:val="24"/>
              </w:rPr>
              <w:t xml:space="preserve"> для педагогічних працівників </w:t>
            </w:r>
            <w:r w:rsidRPr="003C54CB">
              <w:rPr>
                <w:b/>
                <w:sz w:val="24"/>
                <w:szCs w:val="24"/>
              </w:rPr>
              <w:t xml:space="preserve">Сквирського </w:t>
            </w:r>
            <w:r w:rsidRPr="003C54CB">
              <w:rPr>
                <w:sz w:val="24"/>
                <w:szCs w:val="24"/>
              </w:rPr>
              <w:t xml:space="preserve">академічного ліцею, </w:t>
            </w:r>
            <w:r w:rsidRPr="003C54CB">
              <w:rPr>
                <w:b/>
                <w:sz w:val="24"/>
                <w:szCs w:val="24"/>
              </w:rPr>
              <w:t>Сквирської</w:t>
            </w:r>
            <w:r w:rsidRPr="003C54CB">
              <w:rPr>
                <w:sz w:val="24"/>
                <w:szCs w:val="24"/>
              </w:rPr>
              <w:t xml:space="preserve"> ЗОШ</w:t>
            </w:r>
            <w:r w:rsidRPr="003C54CB">
              <w:rPr>
                <w:b/>
                <w:sz w:val="24"/>
                <w:szCs w:val="24"/>
              </w:rPr>
              <w:t xml:space="preserve">  </w:t>
            </w:r>
            <w:r w:rsidRPr="003C54CB">
              <w:rPr>
                <w:sz w:val="24"/>
                <w:szCs w:val="24"/>
              </w:rPr>
              <w:t>І-ІІІ ступенів</w:t>
            </w:r>
            <w:r w:rsidRPr="003C54CB">
              <w:rPr>
                <w:b/>
                <w:sz w:val="24"/>
                <w:szCs w:val="24"/>
              </w:rPr>
              <w:t xml:space="preserve"> №1 ім. М. Ольшевського Сквирської  районної ради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«Сучасні підходи  до організації  морально-етичного  виховання дітей старшого дошкільного віку»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bCs/>
                <w:i/>
                <w:sz w:val="24"/>
                <w:szCs w:val="24"/>
              </w:rPr>
              <w:t>(розробник: Плівачук К.В.)</w:t>
            </w:r>
            <w:r w:rsidRPr="003C54CB">
              <w:rPr>
                <w:sz w:val="24"/>
                <w:szCs w:val="24"/>
              </w:rPr>
              <w:t xml:space="preserve"> для педагогічних працівників </w:t>
            </w:r>
            <w:r w:rsidRPr="003C54CB">
              <w:rPr>
                <w:b/>
                <w:sz w:val="24"/>
                <w:szCs w:val="24"/>
              </w:rPr>
              <w:t>закладів дошкільної освіти  Сквирського  району -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18.08-20.08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1175D">
        <w:trPr>
          <w:trHeight w:val="11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«Інклюзивна освіта: теорія та практика»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Г.І., Дерій О.В.) </w:t>
            </w:r>
          </w:p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>ників, які здійснюють інклю</w:t>
            </w:r>
            <w:r w:rsidRPr="003C54CB">
              <w:rPr>
                <w:sz w:val="24"/>
                <w:szCs w:val="24"/>
              </w:rPr>
              <w:softHyphen/>
              <w:t xml:space="preserve">зивне навчання учнів з особливими освітніми потребами,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Гостромогильського</w:t>
            </w:r>
            <w:proofErr w:type="spellEnd"/>
            <w:r w:rsidRPr="003C54CB">
              <w:rPr>
                <w:b/>
                <w:color w:val="000000"/>
                <w:sz w:val="24"/>
                <w:szCs w:val="24"/>
              </w:rPr>
              <w:t xml:space="preserve"> НВК  </w:t>
            </w:r>
            <w:r w:rsidRPr="003C54CB">
              <w:rPr>
                <w:color w:val="000000"/>
                <w:sz w:val="24"/>
                <w:szCs w:val="24"/>
              </w:rPr>
              <w:t>«Загальноосвітня школа І - ІІІ ступенів – дитячий садок»</w:t>
            </w:r>
            <w:r w:rsidRPr="003C54C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Ставищенської</w:t>
            </w:r>
            <w:proofErr w:type="spellEnd"/>
            <w:r w:rsidRPr="003C54CB">
              <w:rPr>
                <w:b/>
                <w:color w:val="000000"/>
                <w:sz w:val="24"/>
                <w:szCs w:val="24"/>
              </w:rPr>
              <w:t xml:space="preserve"> районної рад</w:t>
            </w:r>
            <w:r w:rsidRPr="003C54CB">
              <w:rPr>
                <w:b/>
                <w:sz w:val="24"/>
                <w:szCs w:val="24"/>
              </w:rPr>
              <w:t xml:space="preserve">и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1175D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«Інклюзивне навчання: рівні можливості – рівні права для кожного»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Г.І., Дерій О.В.)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>ників, які здійснюють інклю</w:t>
            </w:r>
            <w:r w:rsidRPr="003C54CB">
              <w:rPr>
                <w:sz w:val="24"/>
                <w:szCs w:val="24"/>
              </w:rPr>
              <w:softHyphen/>
              <w:t>зивне навчання учнів з особливими освітніми потребами,  ООП ОЗО «</w:t>
            </w:r>
            <w:proofErr w:type="spellStart"/>
            <w:r w:rsidRPr="003C54CB">
              <w:rPr>
                <w:b/>
                <w:sz w:val="24"/>
                <w:szCs w:val="24"/>
              </w:rPr>
              <w:t>Красилівський</w:t>
            </w:r>
            <w:proofErr w:type="spellEnd"/>
            <w:r w:rsidRPr="003C54CB">
              <w:rPr>
                <w:sz w:val="24"/>
                <w:szCs w:val="24"/>
              </w:rPr>
              <w:t xml:space="preserve"> академічний ліцей» </w:t>
            </w:r>
            <w:proofErr w:type="spellStart"/>
            <w:r w:rsidRPr="003C54CB">
              <w:rPr>
                <w:b/>
                <w:color w:val="000000"/>
                <w:sz w:val="24"/>
                <w:szCs w:val="24"/>
              </w:rPr>
              <w:t>Ставищенської</w:t>
            </w:r>
            <w:proofErr w:type="spellEnd"/>
            <w:r w:rsidRPr="003C54CB">
              <w:rPr>
                <w:b/>
                <w:color w:val="000000"/>
                <w:sz w:val="24"/>
                <w:szCs w:val="24"/>
              </w:rPr>
              <w:t xml:space="preserve"> районної рад</w:t>
            </w:r>
            <w:r w:rsidRPr="003C54CB">
              <w:rPr>
                <w:b/>
                <w:sz w:val="24"/>
                <w:szCs w:val="24"/>
              </w:rPr>
              <w:t xml:space="preserve">и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1175D">
        <w:trPr>
          <w:trHeight w:val="136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</w:t>
            </w:r>
            <w:r w:rsidRPr="003C54CB">
              <w:rPr>
                <w:bCs/>
                <w:sz w:val="24"/>
                <w:szCs w:val="24"/>
              </w:rPr>
              <w:t>Особистісно-професійний імідж сучасного педагога»</w:t>
            </w:r>
            <w:r w:rsidRPr="003C54CB">
              <w:rPr>
                <w:bCs/>
                <w:i/>
                <w:sz w:val="24"/>
                <w:szCs w:val="24"/>
              </w:rPr>
              <w:t xml:space="preserve"> (розробники: Шевченко А.М., Кабан Л.В.)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закладів освіти  </w:t>
            </w:r>
            <w:r w:rsidRPr="003C54CB">
              <w:rPr>
                <w:b/>
                <w:sz w:val="24"/>
                <w:szCs w:val="24"/>
              </w:rPr>
              <w:t xml:space="preserve">Тетіївського району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1A1951">
        <w:trPr>
          <w:trHeight w:val="1001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A1951">
            <w:pPr>
              <w:jc w:val="both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кваліфікації з проблеми «Використання інтерактивної дошки в освітньому процесі»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Мазуркевич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І.В.)</w:t>
            </w:r>
            <w:r w:rsidRPr="003C54CB">
              <w:rPr>
                <w:sz w:val="24"/>
                <w:szCs w:val="24"/>
              </w:rPr>
              <w:t xml:space="preserve"> для педагогічних працівників закладів загальної середньої  освіти</w:t>
            </w:r>
            <w:r w:rsidRPr="003C54CB">
              <w:rPr>
                <w:b/>
                <w:sz w:val="24"/>
                <w:szCs w:val="24"/>
              </w:rPr>
              <w:t xml:space="preserve"> Тетіївського району  - </w:t>
            </w:r>
            <w:r w:rsidRPr="003C54CB">
              <w:rPr>
                <w:sz w:val="24"/>
                <w:szCs w:val="24"/>
              </w:rPr>
              <w:t xml:space="preserve">30 год 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16.08-18.08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246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1A1951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 кваліфікації з проблеми «Національно-патріотичне виховання дітей та учнівської молоді»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Плівачук К.В., Перерва В.С.) </w:t>
            </w:r>
            <w:r w:rsidRPr="003C54CB">
              <w:rPr>
                <w:sz w:val="24"/>
                <w:szCs w:val="24"/>
              </w:rPr>
              <w:t xml:space="preserve">для педагогічних працівників закладів загальної середньої освіти  </w:t>
            </w:r>
            <w:r w:rsidRPr="003C54CB">
              <w:rPr>
                <w:b/>
                <w:sz w:val="24"/>
                <w:szCs w:val="24"/>
              </w:rPr>
              <w:t xml:space="preserve">м. Фастова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1175D">
        <w:trPr>
          <w:trHeight w:val="14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shd w:val="clear" w:color="auto" w:fill="FFFFFF"/>
              <w:jc w:val="both"/>
              <w:outlineLvl w:val="0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 кваліфікації з проблеми «Формувальне оцінювання у вивченні української мови  і літератури, зарубіжної літератури»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Кабан Л.В., Мірошник С.І.) </w:t>
            </w:r>
            <w:r w:rsidRPr="003C54CB">
              <w:rPr>
                <w:sz w:val="24"/>
                <w:szCs w:val="24"/>
              </w:rPr>
              <w:t xml:space="preserve">для вчителів української мови і літератури, зарубіжної літератури закладів загальної середньої освіти  </w:t>
            </w:r>
            <w:r w:rsidRPr="003C54CB">
              <w:rPr>
                <w:b/>
                <w:sz w:val="24"/>
                <w:szCs w:val="24"/>
              </w:rPr>
              <w:t xml:space="preserve">м. Фастова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1175D">
        <w:trPr>
          <w:trHeight w:val="11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shd w:val="clear" w:color="auto" w:fill="FFFFFF"/>
              <w:jc w:val="both"/>
              <w:outlineLvl w:val="0"/>
              <w:rPr>
                <w:b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Курси підвищення фахової  кваліфікації з проблеми «Використання засобів інформаційно-комунікаційних технологій на заняттях іноземної мови» для вчителів англійської, німецької, французької мов закладів загальної середньої освіти  </w:t>
            </w:r>
            <w:r w:rsidRPr="003C54CB">
              <w:rPr>
                <w:b/>
                <w:sz w:val="24"/>
                <w:szCs w:val="24"/>
              </w:rPr>
              <w:t xml:space="preserve">м. Фастова - </w:t>
            </w:r>
            <w:r w:rsidRPr="003C54CB">
              <w:rPr>
                <w:sz w:val="24"/>
                <w:szCs w:val="24"/>
              </w:rPr>
              <w:t>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1175D">
        <w:trPr>
          <w:trHeight w:val="136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«Формування комунікативної компетентності  молодшого школяра»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Ткаченко Л.П., Ткаченко А.О., Романюк О.В.) </w:t>
            </w:r>
            <w:r w:rsidRPr="003C54CB">
              <w:rPr>
                <w:bCs/>
                <w:sz w:val="24"/>
                <w:szCs w:val="24"/>
              </w:rPr>
              <w:t xml:space="preserve">для </w:t>
            </w:r>
            <w:r w:rsidRPr="003C54CB">
              <w:rPr>
                <w:sz w:val="24"/>
                <w:szCs w:val="24"/>
              </w:rPr>
              <w:t xml:space="preserve">учителів початкових класів закладів загальної середньої освіти </w:t>
            </w:r>
            <w:r w:rsidRPr="003C54CB">
              <w:rPr>
                <w:b/>
                <w:sz w:val="24"/>
                <w:szCs w:val="24"/>
              </w:rPr>
              <w:t xml:space="preserve">м. Фастова - </w:t>
            </w:r>
            <w:r w:rsidRPr="003C54CB">
              <w:rPr>
                <w:sz w:val="24"/>
                <w:szCs w:val="24"/>
              </w:rPr>
              <w:t xml:space="preserve">30 год  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18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«Інклюзивна освіта: теорія та практика» </w:t>
            </w:r>
            <w:r w:rsidRPr="003C54CB">
              <w:rPr>
                <w:bCs/>
                <w:i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3C54CB">
              <w:rPr>
                <w:bCs/>
                <w:i/>
                <w:sz w:val="24"/>
                <w:szCs w:val="24"/>
              </w:rPr>
              <w:t>Слободяник</w:t>
            </w:r>
            <w:proofErr w:type="spellEnd"/>
            <w:r w:rsidRPr="003C54CB">
              <w:rPr>
                <w:bCs/>
                <w:i/>
                <w:sz w:val="24"/>
                <w:szCs w:val="24"/>
              </w:rPr>
              <w:t xml:space="preserve"> Г.І., Дерій О.В.)</w:t>
            </w:r>
          </w:p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>ників,  які здійснюють інклю</w:t>
            </w:r>
            <w:r w:rsidRPr="003C54CB">
              <w:rPr>
                <w:sz w:val="24"/>
                <w:szCs w:val="24"/>
              </w:rPr>
              <w:softHyphen/>
              <w:t xml:space="preserve">зивне навчання учнів з особливими освітніми потребами закладів освіти </w:t>
            </w:r>
            <w:r w:rsidRPr="003C54CB">
              <w:rPr>
                <w:b/>
                <w:sz w:val="24"/>
                <w:szCs w:val="24"/>
              </w:rPr>
              <w:t>м. Фастова</w:t>
            </w:r>
            <w:r w:rsidRPr="003C54CB">
              <w:rPr>
                <w:sz w:val="24"/>
                <w:szCs w:val="24"/>
              </w:rPr>
              <w:t xml:space="preserve"> - 30 год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1D61">
        <w:trPr>
          <w:trHeight w:val="118"/>
        </w:trPr>
        <w:tc>
          <w:tcPr>
            <w:tcW w:w="549" w:type="dxa"/>
            <w:vMerge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>
            <w:pPr>
              <w:widowControl w:val="0"/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Курси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підвищення фахової </w:t>
            </w:r>
            <w:r w:rsidRPr="003C54CB">
              <w:rPr>
                <w:b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 xml:space="preserve">кваліфікації з проблеми «Освіта для сталого розвитку: модний тренд чи необхідність» </w:t>
            </w:r>
            <w:r w:rsidRPr="003C54CB">
              <w:rPr>
                <w:bCs/>
                <w:sz w:val="24"/>
                <w:szCs w:val="24"/>
              </w:rPr>
              <w:t>для</w:t>
            </w:r>
            <w:r w:rsidRPr="003C54CB">
              <w:rPr>
                <w:bCs/>
                <w:i/>
                <w:sz w:val="24"/>
                <w:szCs w:val="24"/>
              </w:rPr>
              <w:t xml:space="preserve"> </w:t>
            </w:r>
            <w:r w:rsidRPr="003C54CB">
              <w:rPr>
                <w:sz w:val="24"/>
                <w:szCs w:val="24"/>
              </w:rPr>
              <w:t>педагогічних праців</w:t>
            </w:r>
            <w:r w:rsidRPr="003C54CB">
              <w:rPr>
                <w:sz w:val="24"/>
                <w:szCs w:val="24"/>
              </w:rPr>
              <w:softHyphen/>
              <w:t xml:space="preserve">ників закладів освіти </w:t>
            </w:r>
            <w:r w:rsidRPr="003C54CB">
              <w:rPr>
                <w:b/>
                <w:sz w:val="24"/>
                <w:szCs w:val="24"/>
              </w:rPr>
              <w:t xml:space="preserve">Фастівського району - </w:t>
            </w:r>
            <w:r w:rsidRPr="003C54CB">
              <w:rPr>
                <w:sz w:val="24"/>
                <w:szCs w:val="24"/>
              </w:rPr>
              <w:t xml:space="preserve">30 год   </w:t>
            </w:r>
          </w:p>
        </w:tc>
        <w:tc>
          <w:tcPr>
            <w:tcW w:w="1800" w:type="dxa"/>
          </w:tcPr>
          <w:p w:rsidR="006F3CF0" w:rsidRPr="003C54CB" w:rsidRDefault="006F3CF0" w:rsidP="00B833D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25.08-27.08</w:t>
            </w:r>
          </w:p>
        </w:tc>
        <w:tc>
          <w:tcPr>
            <w:tcW w:w="1752" w:type="dxa"/>
            <w:vMerge/>
          </w:tcPr>
          <w:p w:rsidR="006F3CF0" w:rsidRPr="003C54CB" w:rsidRDefault="006F3CF0">
            <w:pPr>
              <w:pStyle w:val="4"/>
              <w:jc w:val="center"/>
            </w:pPr>
          </w:p>
        </w:tc>
        <w:tc>
          <w:tcPr>
            <w:tcW w:w="1980" w:type="dxa"/>
            <w:vMerge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223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6" w:type="dxa"/>
            <w:gridSpan w:val="5"/>
          </w:tcPr>
          <w:p w:rsidR="006F3CF0" w:rsidRPr="003C54CB" w:rsidRDefault="006F3CF0" w:rsidP="00C43EA1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i/>
                <w:sz w:val="24"/>
                <w:szCs w:val="24"/>
              </w:rPr>
              <w:t xml:space="preserve">10.4. Проведення  курсів підвищення фахової кваліфікації  для керівних та педагогічних кадрів  за дистанційною формою навчання </w:t>
            </w:r>
            <w:r w:rsidRPr="003C54CB">
              <w:rPr>
                <w:b/>
                <w:sz w:val="24"/>
                <w:szCs w:val="24"/>
              </w:rPr>
              <w:t>Організаційно-</w:t>
            </w:r>
            <w:proofErr w:type="spellStart"/>
            <w:r w:rsidRPr="003C54CB">
              <w:rPr>
                <w:b/>
                <w:sz w:val="24"/>
                <w:szCs w:val="24"/>
              </w:rPr>
              <w:t>настановча</w:t>
            </w:r>
            <w:proofErr w:type="spellEnd"/>
            <w:r w:rsidRPr="003C54CB">
              <w:rPr>
                <w:b/>
                <w:sz w:val="24"/>
                <w:szCs w:val="24"/>
              </w:rPr>
              <w:t xml:space="preserve"> сесія  (очний - 2 дні)</w:t>
            </w:r>
          </w:p>
        </w:tc>
      </w:tr>
      <w:tr w:rsidR="006F3CF0" w:rsidRPr="003C54CB" w:rsidTr="005467F7">
        <w:trPr>
          <w:trHeight w:val="243"/>
        </w:trPr>
        <w:tc>
          <w:tcPr>
            <w:tcW w:w="549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CE0E9B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Учителі-</w:t>
            </w:r>
            <w:r w:rsidRPr="003C54CB">
              <w:rPr>
                <w:b/>
                <w:sz w:val="24"/>
                <w:szCs w:val="24"/>
              </w:rPr>
              <w:t>логопеди</w:t>
            </w:r>
            <w:r w:rsidRPr="003C54CB">
              <w:rPr>
                <w:sz w:val="24"/>
                <w:szCs w:val="24"/>
              </w:rPr>
              <w:t>, учителі-</w:t>
            </w:r>
            <w:r w:rsidRPr="003C54CB">
              <w:rPr>
                <w:b/>
                <w:sz w:val="24"/>
                <w:szCs w:val="24"/>
              </w:rPr>
              <w:t>дефектологи,</w:t>
            </w:r>
            <w:r w:rsidRPr="003C54CB">
              <w:rPr>
                <w:sz w:val="24"/>
                <w:szCs w:val="24"/>
              </w:rPr>
              <w:t xml:space="preserve"> практичні </w:t>
            </w:r>
            <w:r w:rsidRPr="003C54CB">
              <w:rPr>
                <w:b/>
                <w:sz w:val="24"/>
                <w:szCs w:val="24"/>
              </w:rPr>
              <w:t xml:space="preserve">психологи, </w:t>
            </w:r>
            <w:r w:rsidRPr="003C54CB">
              <w:rPr>
                <w:sz w:val="24"/>
                <w:szCs w:val="24"/>
              </w:rPr>
              <w:t xml:space="preserve"> </w:t>
            </w:r>
            <w:r w:rsidRPr="003C54CB">
              <w:rPr>
                <w:b/>
                <w:sz w:val="24"/>
                <w:szCs w:val="24"/>
              </w:rPr>
              <w:t xml:space="preserve">соціальні </w:t>
            </w:r>
            <w:r w:rsidRPr="003C54CB">
              <w:rPr>
                <w:sz w:val="24"/>
                <w:szCs w:val="24"/>
              </w:rPr>
              <w:t xml:space="preserve">педагоги закладів загальної середньої, позашкільної, дошкільної освіти,  ПТНЗ, інтернатних закладів, </w:t>
            </w:r>
            <w:r w:rsidRPr="003C54CB">
              <w:rPr>
                <w:b/>
                <w:sz w:val="24"/>
                <w:szCs w:val="24"/>
              </w:rPr>
              <w:t xml:space="preserve">асистенти вчителів </w:t>
            </w:r>
            <w:r w:rsidRPr="003C54CB">
              <w:rPr>
                <w:sz w:val="24"/>
                <w:szCs w:val="24"/>
              </w:rPr>
              <w:t>закладів загальної середньої освіти</w:t>
            </w:r>
            <w:r w:rsidRPr="003C54CB">
              <w:rPr>
                <w:b/>
                <w:sz w:val="24"/>
                <w:szCs w:val="24"/>
              </w:rPr>
              <w:t xml:space="preserve">, асистенти вихователів </w:t>
            </w:r>
            <w:r w:rsidRPr="003C54CB">
              <w:rPr>
                <w:sz w:val="24"/>
                <w:szCs w:val="24"/>
              </w:rPr>
              <w:t>закладів дошкільної освіти</w:t>
            </w:r>
          </w:p>
        </w:tc>
        <w:tc>
          <w:tcPr>
            <w:tcW w:w="1800" w:type="dxa"/>
          </w:tcPr>
          <w:p w:rsidR="006F3CF0" w:rsidRPr="003C54CB" w:rsidRDefault="006F3CF0" w:rsidP="00CE0E9B">
            <w:pPr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25.08 – 26.08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6F3CF0" w:rsidRPr="003C54CB" w:rsidRDefault="006F3CF0">
            <w:pPr>
              <w:pStyle w:val="4"/>
              <w:ind w:firstLine="27"/>
              <w:jc w:val="center"/>
            </w:pPr>
            <w:r w:rsidRPr="003C54CB">
              <w:t>до наказів</w:t>
            </w:r>
          </w:p>
        </w:tc>
        <w:tc>
          <w:tcPr>
            <w:tcW w:w="1980" w:type="dxa"/>
            <w:vMerge w:val="restart"/>
          </w:tcPr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tcBorders>
              <w:bottom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67F7">
        <w:trPr>
          <w:trHeight w:val="227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CE0E9B">
            <w:pPr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Учителі</w:t>
            </w:r>
            <w:r w:rsidRPr="003C54CB">
              <w:rPr>
                <w:sz w:val="24"/>
                <w:szCs w:val="24"/>
              </w:rPr>
              <w:t xml:space="preserve"> </w:t>
            </w:r>
            <w:r w:rsidRPr="003C54CB">
              <w:rPr>
                <w:b/>
                <w:sz w:val="24"/>
                <w:szCs w:val="24"/>
              </w:rPr>
              <w:t xml:space="preserve">трудового навчання </w:t>
            </w:r>
          </w:p>
          <w:p w:rsidR="006F3CF0" w:rsidRPr="003C54CB" w:rsidRDefault="006F3CF0" w:rsidP="00CE0E9B">
            <w:pPr>
              <w:jc w:val="both"/>
              <w:rPr>
                <w:bCs/>
                <w:sz w:val="24"/>
                <w:szCs w:val="24"/>
              </w:rPr>
            </w:pPr>
            <w:r w:rsidRPr="003C54CB">
              <w:rPr>
                <w:i/>
                <w:sz w:val="24"/>
                <w:szCs w:val="24"/>
              </w:rPr>
              <w:t>(технічні та обслуговуючі види праці)</w:t>
            </w:r>
          </w:p>
        </w:tc>
        <w:tc>
          <w:tcPr>
            <w:tcW w:w="1800" w:type="dxa"/>
          </w:tcPr>
          <w:p w:rsidR="006F3CF0" w:rsidRPr="003C54CB" w:rsidRDefault="006F3CF0" w:rsidP="00CE0E9B">
            <w:pPr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30.08 – 31.08</w:t>
            </w:r>
          </w:p>
          <w:p w:rsidR="006F3CF0" w:rsidRPr="003C54CB" w:rsidRDefault="006F3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67F7">
        <w:trPr>
          <w:trHeight w:val="384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616" w:type="dxa"/>
            <w:gridSpan w:val="5"/>
          </w:tcPr>
          <w:p w:rsidR="006F3CF0" w:rsidRPr="003C54CB" w:rsidRDefault="006F3CF0" w:rsidP="00CE161A">
            <w:pPr>
              <w:jc w:val="both"/>
              <w:rPr>
                <w:i/>
                <w:sz w:val="24"/>
                <w:szCs w:val="24"/>
              </w:rPr>
            </w:pPr>
            <w:r w:rsidRPr="003C54CB">
              <w:rPr>
                <w:b/>
                <w:i/>
                <w:sz w:val="24"/>
                <w:szCs w:val="24"/>
              </w:rPr>
              <w:t>10.5. Проведення курсів підвищення фахової кваліфікації педагогічних працівників, які мають звання «учитель-методист», «вихователь-методист»</w:t>
            </w:r>
          </w:p>
        </w:tc>
      </w:tr>
      <w:tr w:rsidR="006F3CF0" w:rsidRPr="003C54CB" w:rsidTr="005467F7">
        <w:trPr>
          <w:trHeight w:val="281"/>
        </w:trPr>
        <w:tc>
          <w:tcPr>
            <w:tcW w:w="549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української мови і літератури, зарубіжної літератури, англійської, німецької, французької, російської мов</w:t>
            </w:r>
          </w:p>
        </w:tc>
        <w:tc>
          <w:tcPr>
            <w:tcW w:w="1800" w:type="dxa"/>
          </w:tcPr>
          <w:p w:rsidR="006F3CF0" w:rsidRPr="003C54CB" w:rsidRDefault="006F3CF0" w:rsidP="00A66999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25.08-27.08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11.10-12.10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13.12</w:t>
            </w:r>
          </w:p>
        </w:tc>
        <w:tc>
          <w:tcPr>
            <w:tcW w:w="1752" w:type="dxa"/>
            <w:vMerge w:val="restart"/>
          </w:tcPr>
          <w:p w:rsidR="006F3CF0" w:rsidRPr="003C54CB" w:rsidRDefault="006F3CF0">
            <w:pPr>
              <w:pStyle w:val="4"/>
              <w:spacing w:line="276" w:lineRule="auto"/>
              <w:ind w:firstLine="27"/>
              <w:jc w:val="center"/>
            </w:pPr>
            <w:r w:rsidRPr="003C54CB">
              <w:t>до наказів</w:t>
            </w:r>
          </w:p>
        </w:tc>
        <w:tc>
          <w:tcPr>
            <w:tcW w:w="1980" w:type="dxa"/>
            <w:vMerge w:val="restart"/>
          </w:tcPr>
          <w:p w:rsidR="006F3CF0" w:rsidRPr="003C54CB" w:rsidRDefault="006F3C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Бендерець Н.М.</w:t>
            </w:r>
          </w:p>
          <w:p w:rsidR="006F3CF0" w:rsidRPr="003C54CB" w:rsidRDefault="006F3CF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C54CB">
              <w:rPr>
                <w:sz w:val="24"/>
                <w:szCs w:val="24"/>
              </w:rPr>
              <w:t>Часнікова</w:t>
            </w:r>
            <w:proofErr w:type="spellEnd"/>
            <w:r w:rsidRPr="003C54CB">
              <w:rPr>
                <w:sz w:val="24"/>
                <w:szCs w:val="24"/>
              </w:rPr>
              <w:t xml:space="preserve"> О.В.</w:t>
            </w:r>
          </w:p>
          <w:p w:rsidR="006F3CF0" w:rsidRPr="003C54CB" w:rsidRDefault="006F3C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vMerge w:val="restart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67F7">
        <w:trPr>
          <w:trHeight w:val="263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математики, фізики та астрономії, інформатики</w:t>
            </w:r>
          </w:p>
        </w:tc>
        <w:tc>
          <w:tcPr>
            <w:tcW w:w="1800" w:type="dxa"/>
          </w:tcPr>
          <w:p w:rsidR="006F3CF0" w:rsidRPr="003C54CB" w:rsidRDefault="006F3CF0" w:rsidP="00A66999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25.08-27.08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11.10-12.10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14.12</w:t>
            </w:r>
          </w:p>
        </w:tc>
        <w:tc>
          <w:tcPr>
            <w:tcW w:w="1752" w:type="dxa"/>
            <w:vMerge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67F7">
        <w:trPr>
          <w:trHeight w:val="175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хімії, біології та екології, географії, економіки, природознавства</w:t>
            </w:r>
          </w:p>
        </w:tc>
        <w:tc>
          <w:tcPr>
            <w:tcW w:w="1800" w:type="dxa"/>
          </w:tcPr>
          <w:p w:rsidR="006F3CF0" w:rsidRPr="003C54CB" w:rsidRDefault="006F3CF0" w:rsidP="00A66999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25.08-27.08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11.10-12.10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21.12</w:t>
            </w:r>
          </w:p>
        </w:tc>
        <w:tc>
          <w:tcPr>
            <w:tcW w:w="1752" w:type="dxa"/>
            <w:vMerge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467F7">
        <w:trPr>
          <w:trHeight w:val="210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Учителі початкових класів, вихователі ГПД</w:t>
            </w:r>
          </w:p>
        </w:tc>
        <w:tc>
          <w:tcPr>
            <w:tcW w:w="1800" w:type="dxa"/>
          </w:tcPr>
          <w:p w:rsidR="006F3CF0" w:rsidRPr="003C54CB" w:rsidRDefault="006F3CF0" w:rsidP="00A66999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25.08-27.08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11.10-12.10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15.12</w:t>
            </w:r>
          </w:p>
        </w:tc>
        <w:tc>
          <w:tcPr>
            <w:tcW w:w="1752" w:type="dxa"/>
            <w:vMerge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B833D0">
        <w:trPr>
          <w:trHeight w:val="801"/>
        </w:trPr>
        <w:tc>
          <w:tcPr>
            <w:tcW w:w="549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 xml:space="preserve">Вихователі закладів дошкільної освіти, вихователі-методисти,    інструктори з фізичного виховання,  музичні керівники закладів дошкільної освіти </w:t>
            </w:r>
          </w:p>
        </w:tc>
        <w:tc>
          <w:tcPr>
            <w:tcW w:w="1800" w:type="dxa"/>
          </w:tcPr>
          <w:p w:rsidR="006F3CF0" w:rsidRPr="003C54CB" w:rsidRDefault="006F3CF0" w:rsidP="00A66999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b/>
                <w:sz w:val="24"/>
                <w:szCs w:val="24"/>
              </w:rPr>
              <w:t>25.08-27.08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11.10-12.10</w:t>
            </w:r>
          </w:p>
          <w:p w:rsidR="006F3CF0" w:rsidRPr="003C54CB" w:rsidRDefault="006F3CF0" w:rsidP="00A66999">
            <w:pPr>
              <w:jc w:val="center"/>
              <w:rPr>
                <w:sz w:val="24"/>
                <w:szCs w:val="24"/>
              </w:rPr>
            </w:pPr>
            <w:r w:rsidRPr="003C54CB">
              <w:rPr>
                <w:sz w:val="24"/>
                <w:szCs w:val="24"/>
              </w:rPr>
              <w:t>16.12</w:t>
            </w:r>
          </w:p>
        </w:tc>
        <w:tc>
          <w:tcPr>
            <w:tcW w:w="1752" w:type="dxa"/>
            <w:vMerge/>
          </w:tcPr>
          <w:p w:rsidR="006F3CF0" w:rsidRPr="003C54CB" w:rsidRDefault="006F3CF0" w:rsidP="00A669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F3CF0" w:rsidRPr="003C54CB" w:rsidRDefault="006F3CF0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F3CF0" w:rsidRPr="003C54CB" w:rsidTr="005F0181">
        <w:trPr>
          <w:trHeight w:val="1014"/>
        </w:trPr>
        <w:tc>
          <w:tcPr>
            <w:tcW w:w="549" w:type="dxa"/>
          </w:tcPr>
          <w:p w:rsidR="006F3CF0" w:rsidRPr="003C54CB" w:rsidRDefault="006F3CF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616" w:type="dxa"/>
            <w:gridSpan w:val="5"/>
          </w:tcPr>
          <w:p w:rsidR="006F3CF0" w:rsidRPr="003C54CB" w:rsidRDefault="006F3CF0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3C54CB">
              <w:rPr>
                <w:b/>
                <w:i/>
                <w:sz w:val="24"/>
                <w:szCs w:val="24"/>
                <w:shd w:val="clear" w:color="auto" w:fill="FFFFFF"/>
              </w:rPr>
              <w:t>Шановні педагоги!</w:t>
            </w:r>
          </w:p>
          <w:p w:rsidR="006F3CF0" w:rsidRPr="003C54CB" w:rsidRDefault="006F3CF0">
            <w:pPr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3C54CB">
              <w:rPr>
                <w:i/>
                <w:sz w:val="24"/>
                <w:szCs w:val="24"/>
                <w:shd w:val="clear" w:color="auto" w:fill="FFFFFF"/>
              </w:rPr>
              <w:t>У плані-графіку можливі зміни, які виникатимуть у зв’язку з епідеміологічною ситуацією у Київській області.</w:t>
            </w:r>
          </w:p>
          <w:p w:rsidR="006F3CF0" w:rsidRPr="003C54CB" w:rsidRDefault="006F3CF0">
            <w:pPr>
              <w:ind w:firstLine="709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3C54CB">
              <w:rPr>
                <w:i/>
                <w:sz w:val="24"/>
                <w:szCs w:val="24"/>
                <w:shd w:val="clear" w:color="auto" w:fill="FFFFFF"/>
              </w:rPr>
              <w:t>Для уточнення інформації про курси - дзвоніть керівникові навчального відділу КНЗ КОР «КОІПОПК»</w:t>
            </w:r>
          </w:p>
          <w:p w:rsidR="006F3CF0" w:rsidRPr="003C54CB" w:rsidRDefault="006F3CF0">
            <w:pPr>
              <w:jc w:val="center"/>
              <w:rPr>
                <w:b/>
                <w:sz w:val="24"/>
                <w:szCs w:val="24"/>
              </w:rPr>
            </w:pPr>
            <w:r w:rsidRPr="003C54CB">
              <w:rPr>
                <w:i/>
                <w:sz w:val="24"/>
                <w:szCs w:val="24"/>
                <w:shd w:val="clear" w:color="auto" w:fill="FFFFFF"/>
              </w:rPr>
              <w:t>Майбороді Зінаїді Яківні.</w:t>
            </w:r>
            <w:r w:rsidRPr="003C54CB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3C54CB">
              <w:rPr>
                <w:b/>
                <w:i/>
                <w:iCs/>
                <w:sz w:val="24"/>
                <w:szCs w:val="24"/>
                <w:lang w:eastAsia="uk-UA"/>
              </w:rPr>
              <w:t>Контакти:  +38 097-149-03-91</w:t>
            </w:r>
          </w:p>
        </w:tc>
      </w:tr>
    </w:tbl>
    <w:p w:rsidR="006F3CF0" w:rsidRDefault="006F3CF0" w:rsidP="005F0181">
      <w:pPr>
        <w:rPr>
          <w:b/>
          <w:sz w:val="24"/>
          <w:szCs w:val="24"/>
        </w:rPr>
      </w:pPr>
    </w:p>
    <w:p w:rsidR="000E0003" w:rsidRPr="003C54CB" w:rsidRDefault="000E0003" w:rsidP="005F0181">
      <w:pPr>
        <w:rPr>
          <w:b/>
          <w:sz w:val="24"/>
          <w:szCs w:val="24"/>
        </w:rPr>
      </w:pPr>
    </w:p>
    <w:p w:rsidR="006F3CF0" w:rsidRPr="003C54CB" w:rsidRDefault="006F3CF0" w:rsidP="005F0181">
      <w:pPr>
        <w:rPr>
          <w:b/>
          <w:sz w:val="24"/>
          <w:szCs w:val="24"/>
        </w:rPr>
      </w:pPr>
      <w:r w:rsidRPr="003C54CB">
        <w:rPr>
          <w:b/>
          <w:sz w:val="24"/>
          <w:szCs w:val="24"/>
        </w:rPr>
        <w:t xml:space="preserve">В.о. ректора інституту </w:t>
      </w:r>
      <w:r w:rsidRPr="003C54CB">
        <w:rPr>
          <w:b/>
          <w:sz w:val="24"/>
          <w:szCs w:val="24"/>
        </w:rPr>
        <w:tab/>
      </w:r>
      <w:r w:rsidRPr="003C54CB">
        <w:rPr>
          <w:b/>
          <w:sz w:val="24"/>
          <w:szCs w:val="24"/>
        </w:rPr>
        <w:tab/>
        <w:t xml:space="preserve">       </w:t>
      </w:r>
      <w:r w:rsidRPr="003C54CB">
        <w:rPr>
          <w:b/>
          <w:sz w:val="24"/>
          <w:szCs w:val="24"/>
        </w:rPr>
        <w:tab/>
      </w:r>
      <w:r w:rsidRPr="003C54CB">
        <w:rPr>
          <w:b/>
          <w:sz w:val="24"/>
          <w:szCs w:val="24"/>
        </w:rPr>
        <w:tab/>
      </w:r>
      <w:r w:rsidRPr="003C54CB">
        <w:rPr>
          <w:b/>
          <w:sz w:val="24"/>
          <w:szCs w:val="24"/>
        </w:rPr>
        <w:tab/>
      </w:r>
      <w:r w:rsidRPr="003C54CB">
        <w:rPr>
          <w:b/>
          <w:sz w:val="24"/>
          <w:szCs w:val="24"/>
        </w:rPr>
        <w:tab/>
        <w:t xml:space="preserve"> </w:t>
      </w:r>
      <w:r w:rsidRPr="003C54CB">
        <w:rPr>
          <w:b/>
          <w:sz w:val="24"/>
          <w:szCs w:val="24"/>
        </w:rPr>
        <w:tab/>
        <w:t xml:space="preserve">               </w:t>
      </w:r>
      <w:r w:rsidR="000E0003">
        <w:rPr>
          <w:b/>
          <w:sz w:val="24"/>
          <w:szCs w:val="24"/>
        </w:rPr>
        <w:t xml:space="preserve">         </w:t>
      </w:r>
      <w:r w:rsidR="000E0003">
        <w:rPr>
          <w:b/>
          <w:sz w:val="24"/>
          <w:szCs w:val="24"/>
        </w:rPr>
        <w:tab/>
      </w:r>
      <w:r w:rsidR="000E0003">
        <w:rPr>
          <w:b/>
          <w:sz w:val="24"/>
          <w:szCs w:val="24"/>
        </w:rPr>
        <w:tab/>
      </w:r>
      <w:r w:rsidR="000E0003">
        <w:rPr>
          <w:b/>
          <w:sz w:val="24"/>
          <w:szCs w:val="24"/>
        </w:rPr>
        <w:tab/>
      </w:r>
      <w:r w:rsidR="000E0003">
        <w:rPr>
          <w:b/>
          <w:sz w:val="24"/>
          <w:szCs w:val="24"/>
        </w:rPr>
        <w:tab/>
      </w:r>
      <w:r w:rsidR="000E0003">
        <w:rPr>
          <w:b/>
          <w:sz w:val="24"/>
          <w:szCs w:val="24"/>
        </w:rPr>
        <w:tab/>
        <w:t xml:space="preserve">                     </w:t>
      </w:r>
      <w:r w:rsidRPr="003C54CB">
        <w:rPr>
          <w:b/>
          <w:sz w:val="24"/>
          <w:szCs w:val="24"/>
        </w:rPr>
        <w:t>Н. </w:t>
      </w:r>
      <w:r w:rsidR="000E0003" w:rsidRPr="003C54CB">
        <w:rPr>
          <w:b/>
          <w:sz w:val="24"/>
          <w:szCs w:val="24"/>
        </w:rPr>
        <w:t>БЕНДЕРЕЦЬ</w:t>
      </w:r>
    </w:p>
    <w:p w:rsidR="006F3CF0" w:rsidRDefault="006F3CF0" w:rsidP="005F0181">
      <w:pPr>
        <w:rPr>
          <w:b/>
          <w:sz w:val="24"/>
          <w:szCs w:val="24"/>
        </w:rPr>
      </w:pPr>
    </w:p>
    <w:p w:rsidR="000E0003" w:rsidRPr="003C54CB" w:rsidRDefault="000E0003" w:rsidP="005F0181">
      <w:pPr>
        <w:rPr>
          <w:b/>
          <w:sz w:val="24"/>
          <w:szCs w:val="24"/>
        </w:rPr>
      </w:pPr>
    </w:p>
    <w:p w:rsidR="006F3CF0" w:rsidRPr="003C54CB" w:rsidRDefault="006F3CF0" w:rsidP="005F0181">
      <w:pPr>
        <w:jc w:val="center"/>
        <w:rPr>
          <w:b/>
          <w:sz w:val="24"/>
          <w:szCs w:val="24"/>
        </w:rPr>
      </w:pPr>
      <w:r w:rsidRPr="003C54CB">
        <w:rPr>
          <w:b/>
          <w:spacing w:val="-4"/>
          <w:sz w:val="24"/>
          <w:szCs w:val="24"/>
        </w:rPr>
        <w:t>Проректор</w:t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  <w:t xml:space="preserve">        </w:t>
      </w:r>
      <w:r w:rsidRPr="003C54CB">
        <w:rPr>
          <w:b/>
          <w:spacing w:val="-4"/>
          <w:sz w:val="24"/>
          <w:szCs w:val="24"/>
        </w:rPr>
        <w:tab/>
      </w:r>
      <w:r w:rsidR="000E0003">
        <w:rPr>
          <w:b/>
          <w:spacing w:val="-4"/>
          <w:sz w:val="24"/>
          <w:szCs w:val="24"/>
        </w:rPr>
        <w:tab/>
      </w:r>
      <w:r w:rsidR="000E0003">
        <w:rPr>
          <w:b/>
          <w:spacing w:val="-4"/>
          <w:sz w:val="24"/>
          <w:szCs w:val="24"/>
        </w:rPr>
        <w:tab/>
      </w:r>
      <w:r w:rsidR="000E0003">
        <w:rPr>
          <w:b/>
          <w:spacing w:val="-4"/>
          <w:sz w:val="24"/>
          <w:szCs w:val="24"/>
        </w:rPr>
        <w:tab/>
      </w:r>
      <w:r w:rsidR="000E0003">
        <w:rPr>
          <w:b/>
          <w:spacing w:val="-4"/>
          <w:sz w:val="24"/>
          <w:szCs w:val="24"/>
        </w:rPr>
        <w:tab/>
        <w:t xml:space="preserve">                          </w:t>
      </w:r>
      <w:r w:rsidRPr="003C54CB">
        <w:rPr>
          <w:b/>
          <w:spacing w:val="-4"/>
          <w:sz w:val="24"/>
          <w:szCs w:val="24"/>
        </w:rPr>
        <w:t xml:space="preserve">  Є. </w:t>
      </w:r>
      <w:r w:rsidR="000E0003" w:rsidRPr="003C54CB">
        <w:rPr>
          <w:b/>
          <w:spacing w:val="-4"/>
          <w:sz w:val="24"/>
          <w:szCs w:val="24"/>
        </w:rPr>
        <w:t>БАЧИНСЬКА</w:t>
      </w:r>
    </w:p>
    <w:p w:rsidR="006F3CF0" w:rsidRDefault="006F3CF0" w:rsidP="005F0181">
      <w:pPr>
        <w:rPr>
          <w:b/>
          <w:spacing w:val="-4"/>
          <w:sz w:val="24"/>
          <w:szCs w:val="24"/>
        </w:rPr>
      </w:pPr>
    </w:p>
    <w:p w:rsidR="000E0003" w:rsidRPr="003C54CB" w:rsidRDefault="000E0003" w:rsidP="005F0181">
      <w:pPr>
        <w:rPr>
          <w:b/>
          <w:spacing w:val="-4"/>
          <w:sz w:val="24"/>
          <w:szCs w:val="24"/>
        </w:rPr>
      </w:pPr>
    </w:p>
    <w:p w:rsidR="006F3CF0" w:rsidRPr="003C54CB" w:rsidRDefault="006F3CF0" w:rsidP="00CE593B">
      <w:pPr>
        <w:jc w:val="center"/>
        <w:rPr>
          <w:b/>
          <w:sz w:val="24"/>
          <w:szCs w:val="24"/>
        </w:rPr>
      </w:pPr>
      <w:r w:rsidRPr="003C54CB">
        <w:rPr>
          <w:b/>
          <w:spacing w:val="-4"/>
          <w:sz w:val="24"/>
          <w:szCs w:val="24"/>
        </w:rPr>
        <w:t>Проректор</w:t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  <w:t xml:space="preserve">          </w:t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  <w:t xml:space="preserve">               </w:t>
      </w:r>
      <w:r w:rsidRPr="003C54CB">
        <w:rPr>
          <w:b/>
          <w:spacing w:val="-4"/>
          <w:sz w:val="24"/>
          <w:szCs w:val="24"/>
        </w:rPr>
        <w:tab/>
      </w:r>
      <w:r w:rsidRPr="003C54CB">
        <w:rPr>
          <w:b/>
          <w:spacing w:val="-4"/>
          <w:sz w:val="24"/>
          <w:szCs w:val="24"/>
        </w:rPr>
        <w:tab/>
        <w:t xml:space="preserve">             </w:t>
      </w:r>
      <w:r w:rsidR="000E0003">
        <w:rPr>
          <w:b/>
          <w:spacing w:val="-4"/>
          <w:sz w:val="24"/>
          <w:szCs w:val="24"/>
        </w:rPr>
        <w:t xml:space="preserve"> </w:t>
      </w:r>
      <w:r w:rsidR="000E0003">
        <w:rPr>
          <w:b/>
          <w:spacing w:val="-4"/>
          <w:sz w:val="24"/>
          <w:szCs w:val="24"/>
        </w:rPr>
        <w:tab/>
      </w:r>
      <w:r w:rsidR="000E0003">
        <w:rPr>
          <w:b/>
          <w:spacing w:val="-4"/>
          <w:sz w:val="24"/>
          <w:szCs w:val="24"/>
        </w:rPr>
        <w:tab/>
      </w:r>
      <w:r w:rsidR="000E0003">
        <w:rPr>
          <w:b/>
          <w:spacing w:val="-4"/>
          <w:sz w:val="24"/>
          <w:szCs w:val="24"/>
        </w:rPr>
        <w:tab/>
      </w:r>
      <w:r w:rsidR="000E0003">
        <w:rPr>
          <w:b/>
          <w:spacing w:val="-4"/>
          <w:sz w:val="24"/>
          <w:szCs w:val="24"/>
        </w:rPr>
        <w:tab/>
        <w:t xml:space="preserve">                          </w:t>
      </w:r>
      <w:r w:rsidRPr="003C54CB">
        <w:rPr>
          <w:b/>
          <w:spacing w:val="-4"/>
          <w:sz w:val="24"/>
          <w:szCs w:val="24"/>
        </w:rPr>
        <w:t xml:space="preserve">   О. </w:t>
      </w:r>
      <w:r w:rsidR="000E0003" w:rsidRPr="003C54CB">
        <w:rPr>
          <w:b/>
          <w:spacing w:val="-4"/>
          <w:sz w:val="24"/>
          <w:szCs w:val="24"/>
        </w:rPr>
        <w:t>ЧАСНІКОВА</w:t>
      </w:r>
    </w:p>
    <w:sectPr w:rsidR="006F3CF0" w:rsidRPr="003C54CB" w:rsidSect="007E3CA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E49"/>
    <w:multiLevelType w:val="hybridMultilevel"/>
    <w:tmpl w:val="5BCC1CB6"/>
    <w:lvl w:ilvl="0" w:tplc="BD9CA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90CA7"/>
    <w:multiLevelType w:val="hybridMultilevel"/>
    <w:tmpl w:val="4086C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65D77"/>
    <w:multiLevelType w:val="hybridMultilevel"/>
    <w:tmpl w:val="228CD81A"/>
    <w:lvl w:ilvl="0" w:tplc="FC0E2D8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F95163"/>
    <w:multiLevelType w:val="hybridMultilevel"/>
    <w:tmpl w:val="08028E96"/>
    <w:lvl w:ilvl="0" w:tplc="5688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943634" w:themeColor="accent2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871"/>
    <w:rsid w:val="00061D31"/>
    <w:rsid w:val="00067B78"/>
    <w:rsid w:val="000E0003"/>
    <w:rsid w:val="000E7393"/>
    <w:rsid w:val="001110F3"/>
    <w:rsid w:val="00135343"/>
    <w:rsid w:val="001452E1"/>
    <w:rsid w:val="00151ADA"/>
    <w:rsid w:val="00155274"/>
    <w:rsid w:val="001A1951"/>
    <w:rsid w:val="001B1714"/>
    <w:rsid w:val="001B2A03"/>
    <w:rsid w:val="001D544F"/>
    <w:rsid w:val="001F2CEE"/>
    <w:rsid w:val="00227E72"/>
    <w:rsid w:val="002544DA"/>
    <w:rsid w:val="002755AF"/>
    <w:rsid w:val="00277F8A"/>
    <w:rsid w:val="002831FF"/>
    <w:rsid w:val="002B1049"/>
    <w:rsid w:val="003016B3"/>
    <w:rsid w:val="00316B3D"/>
    <w:rsid w:val="0032483C"/>
    <w:rsid w:val="003A1EE2"/>
    <w:rsid w:val="003C404C"/>
    <w:rsid w:val="003C54CB"/>
    <w:rsid w:val="003E2E31"/>
    <w:rsid w:val="003E3849"/>
    <w:rsid w:val="00426B8B"/>
    <w:rsid w:val="004616A8"/>
    <w:rsid w:val="00474679"/>
    <w:rsid w:val="004B1100"/>
    <w:rsid w:val="004C45E3"/>
    <w:rsid w:val="004E557E"/>
    <w:rsid w:val="004F2A2F"/>
    <w:rsid w:val="004F2D47"/>
    <w:rsid w:val="005054DE"/>
    <w:rsid w:val="0051175D"/>
    <w:rsid w:val="0052282A"/>
    <w:rsid w:val="00532B82"/>
    <w:rsid w:val="00532F6E"/>
    <w:rsid w:val="00535A75"/>
    <w:rsid w:val="00541D61"/>
    <w:rsid w:val="005448C8"/>
    <w:rsid w:val="005467F7"/>
    <w:rsid w:val="005A18FA"/>
    <w:rsid w:val="005D571A"/>
    <w:rsid w:val="005D691B"/>
    <w:rsid w:val="005F0181"/>
    <w:rsid w:val="005F1392"/>
    <w:rsid w:val="005F2C53"/>
    <w:rsid w:val="005F634C"/>
    <w:rsid w:val="005F7D66"/>
    <w:rsid w:val="00652E7A"/>
    <w:rsid w:val="00664F32"/>
    <w:rsid w:val="006808B2"/>
    <w:rsid w:val="006A4AC7"/>
    <w:rsid w:val="006D4B9A"/>
    <w:rsid w:val="006E1E9C"/>
    <w:rsid w:val="006F3CF0"/>
    <w:rsid w:val="00700907"/>
    <w:rsid w:val="0071461B"/>
    <w:rsid w:val="00715C75"/>
    <w:rsid w:val="0071727B"/>
    <w:rsid w:val="007352B5"/>
    <w:rsid w:val="0073608C"/>
    <w:rsid w:val="00736FB9"/>
    <w:rsid w:val="00767EA7"/>
    <w:rsid w:val="007E28B5"/>
    <w:rsid w:val="007E3CA6"/>
    <w:rsid w:val="007F6501"/>
    <w:rsid w:val="00816ED2"/>
    <w:rsid w:val="00864528"/>
    <w:rsid w:val="0088064C"/>
    <w:rsid w:val="008C57A4"/>
    <w:rsid w:val="008E5073"/>
    <w:rsid w:val="008E53E0"/>
    <w:rsid w:val="00940FB0"/>
    <w:rsid w:val="0094568A"/>
    <w:rsid w:val="00961D6F"/>
    <w:rsid w:val="009A2991"/>
    <w:rsid w:val="009C366D"/>
    <w:rsid w:val="009D5473"/>
    <w:rsid w:val="00A06868"/>
    <w:rsid w:val="00A57990"/>
    <w:rsid w:val="00A61ADA"/>
    <w:rsid w:val="00A66999"/>
    <w:rsid w:val="00A82B6E"/>
    <w:rsid w:val="00AD6F5B"/>
    <w:rsid w:val="00B04B09"/>
    <w:rsid w:val="00B34BDE"/>
    <w:rsid w:val="00B37212"/>
    <w:rsid w:val="00B45E0E"/>
    <w:rsid w:val="00B833D0"/>
    <w:rsid w:val="00B856B3"/>
    <w:rsid w:val="00B933C3"/>
    <w:rsid w:val="00BD22D2"/>
    <w:rsid w:val="00C01099"/>
    <w:rsid w:val="00C039E4"/>
    <w:rsid w:val="00C06284"/>
    <w:rsid w:val="00C06867"/>
    <w:rsid w:val="00C3156A"/>
    <w:rsid w:val="00C43EA1"/>
    <w:rsid w:val="00C45E27"/>
    <w:rsid w:val="00C5459E"/>
    <w:rsid w:val="00C64DB8"/>
    <w:rsid w:val="00C73576"/>
    <w:rsid w:val="00C93BD9"/>
    <w:rsid w:val="00C97CDF"/>
    <w:rsid w:val="00CD0041"/>
    <w:rsid w:val="00CD0D66"/>
    <w:rsid w:val="00CD7CF2"/>
    <w:rsid w:val="00CE0E9B"/>
    <w:rsid w:val="00CE161A"/>
    <w:rsid w:val="00CE34E2"/>
    <w:rsid w:val="00CE593B"/>
    <w:rsid w:val="00D4403E"/>
    <w:rsid w:val="00DF2047"/>
    <w:rsid w:val="00DF3D22"/>
    <w:rsid w:val="00E05456"/>
    <w:rsid w:val="00E3328D"/>
    <w:rsid w:val="00E5248A"/>
    <w:rsid w:val="00E80163"/>
    <w:rsid w:val="00E8459D"/>
    <w:rsid w:val="00EA3871"/>
    <w:rsid w:val="00EC7F13"/>
    <w:rsid w:val="00F139C8"/>
    <w:rsid w:val="00F33B8F"/>
    <w:rsid w:val="00F4433A"/>
    <w:rsid w:val="00F54603"/>
    <w:rsid w:val="00F60EB6"/>
    <w:rsid w:val="00F82086"/>
    <w:rsid w:val="00FA2925"/>
    <w:rsid w:val="00FB77A4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4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456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06284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568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0628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06284"/>
    <w:rPr>
      <w:rFonts w:cs="Times New Roman"/>
      <w:color w:val="428BCA"/>
      <w:u w:val="none"/>
      <w:effect w:val="none"/>
    </w:rPr>
  </w:style>
  <w:style w:type="paragraph" w:styleId="a4">
    <w:name w:val="Body Text"/>
    <w:basedOn w:val="a"/>
    <w:link w:val="a5"/>
    <w:uiPriority w:val="99"/>
    <w:rsid w:val="00C06284"/>
    <w:pPr>
      <w:spacing w:after="120"/>
    </w:pPr>
    <w:rPr>
      <w:sz w:val="28"/>
      <w:szCs w:val="28"/>
      <w:lang w:val="ru-RU"/>
    </w:rPr>
  </w:style>
  <w:style w:type="character" w:customStyle="1" w:styleId="a5">
    <w:name w:val="Основний текст Знак"/>
    <w:basedOn w:val="a0"/>
    <w:link w:val="a4"/>
    <w:uiPriority w:val="99"/>
    <w:locked/>
    <w:rsid w:val="00C06284"/>
    <w:rPr>
      <w:rFonts w:ascii="Times New Roman" w:hAnsi="Times New Roman" w:cs="Times New Roman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C06284"/>
    <w:pPr>
      <w:widowControl w:val="0"/>
      <w:suppressAutoHyphens/>
      <w:spacing w:after="120" w:line="480" w:lineRule="auto"/>
    </w:pPr>
    <w:rPr>
      <w:rFonts w:ascii="Liberation Serif" w:eastAsia="Calibri" w:hAnsi="Liberation Serif" w:cs="Mangal"/>
      <w:kern w:val="2"/>
      <w:sz w:val="24"/>
      <w:szCs w:val="21"/>
      <w:lang w:val="ru-RU" w:eastAsia="zh-CN" w:bidi="hi-IN"/>
    </w:rPr>
  </w:style>
  <w:style w:type="character" w:customStyle="1" w:styleId="20">
    <w:name w:val="Основний текст 2 Знак"/>
    <w:basedOn w:val="a0"/>
    <w:link w:val="2"/>
    <w:uiPriority w:val="99"/>
    <w:locked/>
    <w:rsid w:val="00C06284"/>
    <w:rPr>
      <w:rFonts w:ascii="Liberation Serif" w:eastAsia="Times New Roman" w:hAnsi="Liberation Serif" w:cs="Mangal"/>
      <w:kern w:val="2"/>
      <w:sz w:val="21"/>
      <w:szCs w:val="21"/>
      <w:lang w:val="ru-RU" w:eastAsia="zh-CN" w:bidi="hi-IN"/>
    </w:rPr>
  </w:style>
  <w:style w:type="paragraph" w:customStyle="1" w:styleId="11">
    <w:name w:val="заголовок 1"/>
    <w:basedOn w:val="a"/>
    <w:next w:val="a"/>
    <w:uiPriority w:val="99"/>
    <w:rsid w:val="00C06284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C06284"/>
    <w:pPr>
      <w:keepNext/>
      <w:autoSpaceDE w:val="0"/>
      <w:autoSpaceDN w:val="0"/>
      <w:outlineLvl w:val="2"/>
    </w:pPr>
    <w:rPr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94568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94568A"/>
    <w:rPr>
      <w:rFonts w:ascii="Cambria" w:hAnsi="Cambria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5F0181"/>
    <w:rPr>
      <w:rFonts w:ascii="Times New Roman" w:hAnsi="Times New Roman" w:cs="Times New Roman"/>
      <w:i/>
    </w:rPr>
  </w:style>
  <w:style w:type="character" w:customStyle="1" w:styleId="a9">
    <w:name w:val="Абзац списку Знак"/>
    <w:aliases w:val="для моей работы Знак"/>
    <w:link w:val="aa"/>
    <w:uiPriority w:val="99"/>
    <w:locked/>
    <w:rsid w:val="004B1100"/>
    <w:rPr>
      <w:sz w:val="20"/>
    </w:rPr>
  </w:style>
  <w:style w:type="paragraph" w:styleId="aa">
    <w:name w:val="List Paragraph"/>
    <w:aliases w:val="для моей работы"/>
    <w:basedOn w:val="a"/>
    <w:link w:val="a9"/>
    <w:uiPriority w:val="99"/>
    <w:qFormat/>
    <w:rsid w:val="004B110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Bodytext">
    <w:name w:val="Body text_"/>
    <w:link w:val="12"/>
    <w:uiPriority w:val="99"/>
    <w:locked/>
    <w:rsid w:val="00A82B6E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82B6E"/>
    <w:pPr>
      <w:shd w:val="clear" w:color="auto" w:fill="FFFFFF"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ru-RU"/>
    </w:rPr>
  </w:style>
  <w:style w:type="paragraph" w:styleId="ab">
    <w:name w:val="Title"/>
    <w:basedOn w:val="a"/>
    <w:next w:val="a"/>
    <w:link w:val="ac"/>
    <w:uiPriority w:val="99"/>
    <w:qFormat/>
    <w:locked/>
    <w:rsid w:val="00061D31"/>
    <w:pPr>
      <w:autoSpaceDE w:val="0"/>
      <w:autoSpaceDN w:val="0"/>
      <w:jc w:val="center"/>
    </w:pPr>
    <w:rPr>
      <w:sz w:val="36"/>
      <w:szCs w:val="36"/>
    </w:rPr>
  </w:style>
  <w:style w:type="character" w:customStyle="1" w:styleId="ac">
    <w:name w:val="Назва Знак"/>
    <w:basedOn w:val="a0"/>
    <w:link w:val="ab"/>
    <w:uiPriority w:val="99"/>
    <w:rsid w:val="00061D31"/>
    <w:rPr>
      <w:rFonts w:ascii="Times New Roman" w:eastAsia="Times New Roman" w:hAnsi="Times New Roman"/>
      <w:sz w:val="36"/>
      <w:szCs w:val="36"/>
      <w:lang w:val="uk-UA"/>
    </w:rPr>
  </w:style>
  <w:style w:type="paragraph" w:customStyle="1" w:styleId="13">
    <w:name w:val="Абзац списка1"/>
    <w:basedOn w:val="a"/>
    <w:uiPriority w:val="34"/>
    <w:qFormat/>
    <w:rsid w:val="00715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E8459D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8459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?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14</Pages>
  <Words>16688</Words>
  <Characters>9513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Nbook1</dc:creator>
  <cp:keywords/>
  <dc:description/>
  <cp:lastModifiedBy>Nbook1</cp:lastModifiedBy>
  <cp:revision>93</cp:revision>
  <cp:lastPrinted>2021-08-16T11:34:00Z</cp:lastPrinted>
  <dcterms:created xsi:type="dcterms:W3CDTF">2021-06-16T09:18:00Z</dcterms:created>
  <dcterms:modified xsi:type="dcterms:W3CDTF">2021-08-31T12:42:00Z</dcterms:modified>
</cp:coreProperties>
</file>